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360" w:lineRule="auto"/>
        <w:jc w:val="center"/>
        <w:rPr>
          <w:rFonts w:ascii="宋体" w:hAnsi="宋体" w:eastAsia="宋体" w:cs="宋体"/>
          <w:bCs/>
          <w:color w:val="444444"/>
          <w:sz w:val="28"/>
          <w:szCs w:val="28"/>
        </w:rPr>
      </w:pPr>
      <w:r>
        <w:rPr>
          <w:rStyle w:val="4"/>
          <w:rFonts w:hint="eastAsia" w:ascii="宋体" w:hAnsi="宋体" w:eastAsia="宋体" w:cs="宋体"/>
          <w:b w:val="0"/>
          <w:bCs/>
          <w:color w:val="444444"/>
          <w:sz w:val="28"/>
          <w:szCs w:val="28"/>
        </w:rPr>
        <w:t>国家艺术基金2018年度艺术人才培养资助项目</w:t>
      </w:r>
    </w:p>
    <w:p>
      <w:pPr>
        <w:pStyle w:val="2"/>
        <w:widowControl/>
        <w:spacing w:beforeAutospacing="0" w:afterAutospacing="0" w:line="360" w:lineRule="auto"/>
        <w:jc w:val="center"/>
        <w:rPr>
          <w:rFonts w:ascii="宋体" w:hAnsi="宋体" w:eastAsia="宋体" w:cs="宋体"/>
          <w:bCs/>
          <w:color w:val="444444"/>
          <w:sz w:val="28"/>
          <w:szCs w:val="28"/>
        </w:rPr>
      </w:pPr>
      <w:r>
        <w:rPr>
          <w:rStyle w:val="4"/>
          <w:rFonts w:hint="eastAsia" w:ascii="宋体" w:hAnsi="宋体" w:eastAsia="宋体" w:cs="宋体"/>
          <w:b w:val="0"/>
          <w:bCs/>
          <w:color w:val="444444"/>
          <w:sz w:val="28"/>
          <w:szCs w:val="28"/>
        </w:rPr>
        <w:t>《</w:t>
      </w:r>
      <w:r>
        <w:rPr>
          <w:rFonts w:hint="eastAsia" w:ascii="宋体" w:hAnsi="宋体" w:eastAsia="宋体" w:cs="宋体"/>
          <w:bCs/>
          <w:sz w:val="28"/>
          <w:szCs w:val="28"/>
        </w:rPr>
        <w:t>古陶瓷修复青年人才培养</w:t>
      </w:r>
      <w:r>
        <w:rPr>
          <w:rStyle w:val="4"/>
          <w:rFonts w:hint="eastAsia" w:ascii="宋体" w:hAnsi="宋体" w:eastAsia="宋体" w:cs="宋体"/>
          <w:b w:val="0"/>
          <w:bCs/>
          <w:color w:val="444444"/>
          <w:sz w:val="28"/>
          <w:szCs w:val="28"/>
        </w:rPr>
        <w:t>》</w:t>
      </w:r>
    </w:p>
    <w:p>
      <w:pPr>
        <w:pStyle w:val="2"/>
        <w:widowControl/>
        <w:spacing w:beforeAutospacing="0" w:afterAutospacing="0" w:line="360" w:lineRule="auto"/>
        <w:jc w:val="center"/>
        <w:rPr>
          <w:rStyle w:val="4"/>
          <w:rFonts w:hint="eastAsia" w:ascii="宋体" w:hAnsi="宋体" w:eastAsia="宋体" w:cs="宋体"/>
          <w:b w:val="0"/>
          <w:bCs/>
          <w:color w:val="444444"/>
          <w:sz w:val="28"/>
          <w:szCs w:val="28"/>
        </w:rPr>
      </w:pPr>
      <w:r>
        <w:rPr>
          <w:rStyle w:val="4"/>
          <w:rFonts w:hint="eastAsia" w:ascii="宋体" w:hAnsi="宋体" w:eastAsia="宋体" w:cs="宋体"/>
          <w:b w:val="0"/>
          <w:bCs/>
          <w:color w:val="444444"/>
          <w:sz w:val="28"/>
          <w:szCs w:val="28"/>
        </w:rPr>
        <w:fldChar w:fldCharType="begin"/>
      </w:r>
      <w:r>
        <w:rPr>
          <w:rStyle w:val="4"/>
          <w:rFonts w:hint="eastAsia" w:ascii="宋体" w:hAnsi="宋体" w:eastAsia="宋体" w:cs="宋体"/>
          <w:b w:val="0"/>
          <w:bCs/>
          <w:color w:val="444444"/>
          <w:sz w:val="28"/>
          <w:szCs w:val="28"/>
        </w:rPr>
        <w:instrText xml:space="preserve"> HYPERLINK "http://www.yzyq.cn/upLoad/news/month_1803/201803081059037501.doc" </w:instrText>
      </w:r>
      <w:r>
        <w:rPr>
          <w:rStyle w:val="4"/>
          <w:rFonts w:hint="eastAsia" w:ascii="宋体" w:hAnsi="宋体" w:eastAsia="宋体" w:cs="宋体"/>
          <w:b w:val="0"/>
          <w:bCs/>
          <w:color w:val="444444"/>
          <w:sz w:val="28"/>
          <w:szCs w:val="28"/>
        </w:rPr>
        <w:fldChar w:fldCharType="separate"/>
      </w:r>
      <w:r>
        <w:rPr>
          <w:rStyle w:val="4"/>
          <w:rFonts w:hint="eastAsia" w:ascii="宋体" w:hAnsi="宋体" w:eastAsia="宋体" w:cs="宋体"/>
          <w:b w:val="0"/>
          <w:bCs/>
          <w:color w:val="444444"/>
          <w:sz w:val="28"/>
          <w:szCs w:val="28"/>
        </w:rPr>
        <w:t>招生简章</w:t>
      </w:r>
      <w:r>
        <w:rPr>
          <w:rStyle w:val="4"/>
          <w:rFonts w:hint="eastAsia" w:ascii="宋体" w:hAnsi="宋体" w:eastAsia="宋体" w:cs="宋体"/>
          <w:b w:val="0"/>
          <w:bCs/>
          <w:color w:val="444444"/>
          <w:sz w:val="28"/>
          <w:szCs w:val="28"/>
        </w:rPr>
        <w:fldChar w:fldCharType="end"/>
      </w:r>
    </w:p>
    <w:p>
      <w:pPr>
        <w:pStyle w:val="2"/>
        <w:widowControl/>
        <w:spacing w:beforeAutospacing="0" w:afterAutospacing="0" w:line="360" w:lineRule="auto"/>
        <w:jc w:val="center"/>
        <w:rPr>
          <w:rFonts w:ascii="宋体" w:hAnsi="宋体" w:eastAsia="宋体" w:cs="宋体"/>
          <w:bCs/>
          <w:color w:val="444444"/>
        </w:rPr>
      </w:pPr>
      <w:r>
        <w:rPr>
          <w:rFonts w:hint="eastAsia" w:ascii="宋体" w:hAnsi="宋体" w:eastAsia="宋体" w:cs="宋体"/>
          <w:bCs/>
          <w:color w:val="444444"/>
        </w:rPr>
        <w:t> </w:t>
      </w:r>
    </w:p>
    <w:p>
      <w:pPr>
        <w:pStyle w:val="2"/>
        <w:widowControl/>
        <w:spacing w:beforeAutospacing="0" w:afterAutospacing="0" w:line="480" w:lineRule="auto"/>
        <w:rPr>
          <w:rFonts w:hint="eastAsia" w:ascii="宋体" w:hAnsi="宋体" w:eastAsia="宋体" w:cs="宋体"/>
          <w:bCs/>
          <w:color w:val="444444"/>
          <w:szCs w:val="22"/>
        </w:rPr>
      </w:pPr>
      <w:r>
        <w:rPr>
          <w:rFonts w:hint="eastAsia" w:ascii="宋体" w:hAnsi="宋体" w:eastAsia="宋体" w:cs="宋体"/>
          <w:bCs/>
          <w:color w:val="444444"/>
          <w:szCs w:val="22"/>
        </w:rPr>
        <w:t>一、项目概述：</w:t>
      </w:r>
    </w:p>
    <w:p>
      <w:pPr>
        <w:pStyle w:val="2"/>
        <w:widowControl/>
        <w:spacing w:beforeAutospacing="0" w:afterAutospacing="0" w:line="480" w:lineRule="auto"/>
        <w:ind w:firstLine="480" w:firstLineChars="200"/>
        <w:rPr>
          <w:rFonts w:hint="eastAsia" w:ascii="宋体" w:hAnsi="宋体" w:eastAsia="宋体" w:cs="宋体"/>
          <w:bCs/>
          <w:color w:val="444444"/>
          <w:szCs w:val="22"/>
        </w:rPr>
      </w:pPr>
      <w:r>
        <w:rPr>
          <w:rFonts w:hint="eastAsia" w:ascii="宋体" w:hAnsi="宋体" w:eastAsia="宋体" w:cs="宋体"/>
          <w:bCs/>
          <w:color w:val="444444"/>
          <w:szCs w:val="22"/>
        </w:rPr>
        <w:t>国家艺术基金是由国家设立，旨在繁荣艺术创作、打造和推广原创精品力作、培养艺术创作人才、推进国家艺术事业健康发展的公益性基金。《古陶瓷修复青年人才培养》是湖北工业大学获批的国家艺术基金2018年度艺术人才培养资助项目。本项目旨在深化古陶瓷修复理论知识体系，壮大古陶瓷修复人才队伍，培养一批能熟练掌握陶瓷修复基本理论和方法，具有良好的造型能力和较高的陶瓷文物修复技能；能够在博物馆、纪念馆、展览馆、文物考古与</w:t>
      </w:r>
      <w:r>
        <w:rPr>
          <w:rFonts w:hint="eastAsia" w:ascii="宋体" w:hAnsi="宋体" w:eastAsia="宋体" w:cs="宋体"/>
          <w:bCs/>
          <w:color w:val="444444"/>
          <w:szCs w:val="22"/>
          <w:lang w:val="en-US" w:eastAsia="zh-CN"/>
        </w:rPr>
        <w:t>研究、高校文物保护修复专业</w:t>
      </w:r>
      <w:r>
        <w:rPr>
          <w:rFonts w:hint="eastAsia" w:ascii="宋体" w:hAnsi="宋体" w:eastAsia="宋体" w:cs="宋体"/>
          <w:bCs/>
          <w:color w:val="444444"/>
          <w:szCs w:val="22"/>
        </w:rPr>
        <w:t>等部门从事陶瓷文物保护和修复工作的高端技能型专门人才。</w:t>
      </w:r>
    </w:p>
    <w:p>
      <w:pPr>
        <w:pStyle w:val="2"/>
        <w:widowControl/>
        <w:spacing w:beforeAutospacing="0" w:afterAutospacing="0" w:line="480" w:lineRule="auto"/>
        <w:rPr>
          <w:rFonts w:ascii="宋体" w:hAnsi="宋体" w:eastAsia="宋体" w:cs="宋体"/>
          <w:bCs/>
          <w:color w:val="444444"/>
        </w:rPr>
      </w:pPr>
      <w:r>
        <w:rPr>
          <w:rFonts w:hint="eastAsia" w:ascii="宋体" w:hAnsi="宋体" w:eastAsia="宋体" w:cs="宋体"/>
          <w:bCs/>
          <w:color w:val="444444"/>
        </w:rPr>
        <w:t>二、培养概况：</w:t>
      </w:r>
    </w:p>
    <w:p>
      <w:pPr>
        <w:pStyle w:val="2"/>
        <w:widowControl/>
        <w:spacing w:beforeAutospacing="0" w:afterAutospacing="0" w:line="480" w:lineRule="auto"/>
        <w:rPr>
          <w:rFonts w:ascii="宋体" w:hAnsi="宋体" w:eastAsia="宋体" w:cs="宋体"/>
          <w:bCs/>
          <w:color w:val="444444"/>
        </w:rPr>
      </w:pPr>
      <w:r>
        <w:rPr>
          <w:rFonts w:hint="eastAsia" w:ascii="宋体" w:hAnsi="宋体" w:eastAsia="宋体" w:cs="宋体"/>
          <w:bCs/>
          <w:color w:val="444444"/>
        </w:rPr>
        <w:t>1.项目主办单位：湖北工业大学</w:t>
      </w:r>
    </w:p>
    <w:p>
      <w:pPr>
        <w:pStyle w:val="2"/>
        <w:widowControl/>
        <w:spacing w:beforeAutospacing="0" w:afterAutospacing="0" w:line="480" w:lineRule="auto"/>
        <w:rPr>
          <w:rFonts w:ascii="宋体" w:hAnsi="宋体" w:eastAsia="宋体" w:cs="宋体"/>
          <w:bCs/>
          <w:color w:val="444444"/>
        </w:rPr>
      </w:pPr>
      <w:r>
        <w:rPr>
          <w:rFonts w:hint="eastAsia" w:ascii="宋体" w:hAnsi="宋体" w:eastAsia="宋体" w:cs="宋体"/>
          <w:bCs/>
          <w:color w:val="444444"/>
        </w:rPr>
        <w:t>2.项目</w:t>
      </w:r>
      <w:r>
        <w:rPr>
          <w:rFonts w:hint="eastAsia" w:ascii="宋体" w:hAnsi="宋体" w:eastAsia="宋体" w:cs="宋体"/>
          <w:bCs/>
          <w:color w:val="444444"/>
          <w:lang w:eastAsia="zh-CN"/>
        </w:rPr>
        <w:t>承办</w:t>
      </w:r>
      <w:bookmarkStart w:id="0" w:name="_GoBack"/>
      <w:bookmarkEnd w:id="0"/>
      <w:r>
        <w:rPr>
          <w:rFonts w:hint="eastAsia" w:ascii="宋体" w:hAnsi="宋体" w:eastAsia="宋体" w:cs="宋体"/>
          <w:bCs/>
          <w:color w:val="444444"/>
        </w:rPr>
        <w:t>单位：湖北工业大学艺术设计学院、湖北省文物交流信息中心</w:t>
      </w:r>
    </w:p>
    <w:p>
      <w:pPr>
        <w:pStyle w:val="2"/>
        <w:widowControl/>
        <w:spacing w:beforeAutospacing="0" w:afterAutospacing="0" w:line="480" w:lineRule="auto"/>
        <w:rPr>
          <w:rFonts w:ascii="宋体" w:hAnsi="宋体" w:eastAsia="宋体" w:cs="宋体"/>
          <w:bCs/>
          <w:color w:val="444444"/>
        </w:rPr>
      </w:pPr>
      <w:r>
        <w:rPr>
          <w:rFonts w:hint="eastAsia" w:ascii="宋体" w:hAnsi="宋体" w:eastAsia="宋体" w:cs="宋体"/>
          <w:bCs/>
          <w:color w:val="444444"/>
        </w:rPr>
        <w:t>3.培训对象：有一定陶瓷文物修复基础的从业者或研究人员</w:t>
      </w:r>
    </w:p>
    <w:p>
      <w:pPr>
        <w:pStyle w:val="2"/>
        <w:widowControl/>
        <w:spacing w:beforeAutospacing="0" w:afterAutospacing="0" w:line="480" w:lineRule="auto"/>
        <w:rPr>
          <w:rFonts w:ascii="宋体" w:hAnsi="宋体" w:eastAsia="宋体" w:cs="宋体"/>
          <w:bCs/>
          <w:color w:val="444444"/>
        </w:rPr>
      </w:pPr>
      <w:r>
        <w:rPr>
          <w:rFonts w:hint="eastAsia" w:ascii="宋体" w:hAnsi="宋体" w:eastAsia="宋体" w:cs="宋体"/>
          <w:bCs/>
          <w:color w:val="444444"/>
        </w:rPr>
        <w:t>4.培养方式：采取集中面授、实践指导、交流考察等多种形式</w:t>
      </w:r>
    </w:p>
    <w:p>
      <w:pPr>
        <w:pStyle w:val="2"/>
        <w:widowControl/>
        <w:spacing w:beforeAutospacing="0" w:afterAutospacing="0" w:line="480" w:lineRule="auto"/>
        <w:rPr>
          <w:rFonts w:ascii="宋体" w:hAnsi="宋体" w:eastAsia="宋体" w:cs="宋体"/>
          <w:bCs/>
          <w:color w:val="444444"/>
        </w:rPr>
      </w:pPr>
      <w:r>
        <w:rPr>
          <w:rFonts w:hint="eastAsia" w:ascii="宋体" w:hAnsi="宋体" w:eastAsia="宋体" w:cs="宋体"/>
          <w:bCs/>
          <w:color w:val="444444"/>
        </w:rPr>
        <w:t>5.培养人数：30人</w:t>
      </w:r>
    </w:p>
    <w:p>
      <w:pPr>
        <w:pStyle w:val="2"/>
        <w:widowControl/>
        <w:spacing w:beforeAutospacing="0" w:afterAutospacing="0" w:line="480" w:lineRule="auto"/>
        <w:rPr>
          <w:rFonts w:hint="eastAsia" w:ascii="宋体" w:hAnsi="宋体" w:eastAsia="宋体" w:cs="宋体"/>
          <w:bCs/>
          <w:color w:val="444444"/>
          <w:szCs w:val="22"/>
        </w:rPr>
      </w:pPr>
      <w:r>
        <w:rPr>
          <w:rFonts w:hint="eastAsia" w:ascii="宋体" w:hAnsi="宋体" w:eastAsia="宋体" w:cs="宋体"/>
          <w:bCs/>
          <w:color w:val="444444"/>
        </w:rPr>
        <w:t>6.</w:t>
      </w:r>
      <w:r>
        <w:rPr>
          <w:rFonts w:hint="eastAsia" w:ascii="宋体" w:hAnsi="宋体" w:eastAsia="宋体" w:cs="宋体"/>
          <w:bCs/>
          <w:color w:val="444444"/>
          <w:szCs w:val="22"/>
        </w:rPr>
        <w:t>培训时间：总时长为70天，分两个阶段，其中第一阶段为理论和基础培训，集中培训时间为30天；第二阶段为技术培训、实践创作及作品展示，安排40天。</w:t>
      </w:r>
    </w:p>
    <w:p>
      <w:pPr>
        <w:pStyle w:val="2"/>
        <w:widowControl/>
        <w:spacing w:beforeAutospacing="0" w:afterAutospacing="0" w:line="480" w:lineRule="auto"/>
        <w:rPr>
          <w:rFonts w:ascii="宋体" w:hAnsi="宋体" w:eastAsia="宋体" w:cs="宋体"/>
          <w:bCs/>
          <w:color w:val="444444"/>
        </w:rPr>
      </w:pPr>
      <w:r>
        <w:rPr>
          <w:rFonts w:hint="eastAsia" w:ascii="宋体" w:hAnsi="宋体" w:eastAsia="宋体" w:cs="宋体"/>
          <w:bCs/>
          <w:color w:val="444444"/>
        </w:rPr>
        <w:t>7.</w:t>
      </w:r>
      <w:r>
        <w:rPr>
          <w:rFonts w:hint="eastAsia" w:ascii="宋体" w:hAnsi="宋体" w:eastAsia="宋体" w:cs="宋体"/>
          <w:bCs/>
          <w:color w:val="444444"/>
          <w:lang w:val="en-US" w:eastAsia="zh-CN"/>
        </w:rPr>
        <w:t>集中</w:t>
      </w:r>
      <w:r>
        <w:rPr>
          <w:rFonts w:hint="eastAsia" w:ascii="宋体" w:hAnsi="宋体" w:eastAsia="宋体" w:cs="宋体"/>
          <w:bCs/>
          <w:color w:val="444444"/>
        </w:rPr>
        <w:t>培训地点：湖北</w:t>
      </w:r>
      <w:r>
        <w:rPr>
          <w:rFonts w:ascii="Arial" w:hAnsi="Arial" w:eastAsia="宋体" w:cs="Arial"/>
          <w:bCs/>
          <w:color w:val="444444"/>
        </w:rPr>
        <w:t>•</w:t>
      </w:r>
      <w:r>
        <w:rPr>
          <w:rFonts w:hint="eastAsia" w:ascii="宋体" w:hAnsi="宋体" w:eastAsia="宋体" w:cs="宋体"/>
          <w:bCs/>
          <w:color w:val="444444"/>
        </w:rPr>
        <w:t>武汉 湖北工业大学艺术设计学院</w:t>
      </w:r>
    </w:p>
    <w:p>
      <w:pPr>
        <w:pStyle w:val="2"/>
        <w:widowControl/>
        <w:spacing w:beforeAutospacing="0" w:afterAutospacing="0" w:line="480" w:lineRule="auto"/>
        <w:rPr>
          <w:rFonts w:hint="eastAsia" w:ascii="宋体" w:hAnsi="宋体" w:eastAsia="宋体" w:cs="宋体"/>
          <w:bCs/>
          <w:color w:val="444444"/>
          <w:szCs w:val="22"/>
        </w:rPr>
      </w:pPr>
      <w:r>
        <w:rPr>
          <w:rFonts w:hint="eastAsia" w:ascii="宋体" w:hAnsi="宋体" w:eastAsia="宋体" w:cs="宋体"/>
          <w:bCs/>
          <w:color w:val="444444"/>
          <w:szCs w:val="22"/>
        </w:rPr>
        <w:t>三、招收条件：</w:t>
      </w:r>
    </w:p>
    <w:p>
      <w:pPr>
        <w:pStyle w:val="2"/>
        <w:widowControl/>
        <w:spacing w:beforeAutospacing="0" w:afterAutospacing="0" w:line="480" w:lineRule="auto"/>
        <w:rPr>
          <w:rFonts w:hint="eastAsia" w:ascii="宋体" w:hAnsi="宋体" w:eastAsia="宋体" w:cs="宋体"/>
          <w:bCs/>
          <w:color w:val="444444"/>
          <w:szCs w:val="22"/>
        </w:rPr>
      </w:pPr>
      <w:r>
        <w:rPr>
          <w:rFonts w:hint="eastAsia" w:ascii="宋体" w:hAnsi="宋体" w:eastAsia="宋体" w:cs="宋体"/>
          <w:bCs/>
          <w:color w:val="444444"/>
          <w:szCs w:val="22"/>
        </w:rPr>
        <w:t>1.热爱祖国，遵纪守法，恪守社会公德和职业道德，有强烈艺术事业心和敬业精神。</w:t>
      </w:r>
    </w:p>
    <w:p>
      <w:pPr>
        <w:pStyle w:val="2"/>
        <w:widowControl/>
        <w:spacing w:beforeAutospacing="0" w:afterAutospacing="0" w:line="480" w:lineRule="auto"/>
        <w:rPr>
          <w:rFonts w:hint="eastAsia" w:ascii="宋体" w:hAnsi="宋体" w:eastAsia="宋体" w:cs="宋体"/>
          <w:bCs/>
          <w:color w:val="444444"/>
          <w:szCs w:val="22"/>
        </w:rPr>
      </w:pPr>
      <w:r>
        <w:rPr>
          <w:rFonts w:hint="eastAsia" w:ascii="宋体" w:hAnsi="宋体" w:eastAsia="宋体" w:cs="宋体"/>
          <w:bCs/>
          <w:color w:val="444444"/>
          <w:szCs w:val="22"/>
        </w:rPr>
        <w:t>2.年龄不超过45周岁，诚实守信，未受过重大处分。</w:t>
      </w:r>
    </w:p>
    <w:p>
      <w:pPr>
        <w:pStyle w:val="2"/>
        <w:widowControl/>
        <w:spacing w:beforeAutospacing="0" w:afterAutospacing="0" w:line="480" w:lineRule="auto"/>
        <w:rPr>
          <w:rFonts w:hint="eastAsia" w:ascii="宋体" w:hAnsi="宋体" w:eastAsia="宋体" w:cs="宋体"/>
          <w:bCs/>
          <w:color w:val="444444"/>
          <w:szCs w:val="22"/>
        </w:rPr>
      </w:pPr>
      <w:r>
        <w:rPr>
          <w:rFonts w:hint="eastAsia" w:ascii="宋体" w:hAnsi="宋体" w:eastAsia="宋体" w:cs="宋体"/>
          <w:bCs/>
          <w:color w:val="444444"/>
          <w:szCs w:val="22"/>
        </w:rPr>
        <w:t>3.能保证培训期间脱产不少于30天学习（由所在单位出具证明）。凡是具备上述条件的，通过个人申请或单位推荐，均可申报。</w:t>
      </w:r>
    </w:p>
    <w:p>
      <w:pPr>
        <w:pStyle w:val="2"/>
        <w:widowControl/>
        <w:spacing w:beforeAutospacing="0" w:afterAutospacing="0" w:line="480" w:lineRule="auto"/>
        <w:rPr>
          <w:rFonts w:hint="eastAsia" w:ascii="宋体" w:hAnsi="宋体" w:eastAsia="宋体" w:cs="宋体"/>
          <w:bCs/>
          <w:color w:val="444444"/>
          <w:szCs w:val="22"/>
        </w:rPr>
      </w:pPr>
      <w:r>
        <w:rPr>
          <w:rFonts w:hint="eastAsia" w:ascii="宋体" w:hAnsi="宋体" w:eastAsia="宋体" w:cs="宋体"/>
          <w:bCs/>
          <w:color w:val="444444"/>
          <w:szCs w:val="22"/>
        </w:rPr>
        <w:t>四、教学计划（总培训时间为</w:t>
      </w:r>
      <w:r>
        <w:rPr>
          <w:rFonts w:hint="eastAsia" w:ascii="宋体" w:hAnsi="宋体" w:eastAsia="宋体" w:cs="宋体"/>
          <w:bCs/>
          <w:color w:val="444444"/>
          <w:szCs w:val="22"/>
          <w:lang w:val="en-US" w:eastAsia="zh-CN"/>
        </w:rPr>
        <w:t>70</w:t>
      </w:r>
      <w:r>
        <w:rPr>
          <w:rFonts w:hint="eastAsia" w:ascii="宋体" w:hAnsi="宋体" w:eastAsia="宋体" w:cs="宋体"/>
          <w:bCs/>
          <w:color w:val="444444"/>
          <w:szCs w:val="22"/>
        </w:rPr>
        <w:t>天）</w:t>
      </w:r>
    </w:p>
    <w:p>
      <w:pPr>
        <w:pStyle w:val="2"/>
        <w:widowControl/>
        <w:spacing w:beforeAutospacing="0" w:afterAutospacing="0" w:line="480" w:lineRule="auto"/>
        <w:rPr>
          <w:rFonts w:hint="eastAsia" w:ascii="宋体" w:hAnsi="宋体" w:eastAsia="宋体" w:cs="宋体"/>
          <w:bCs/>
          <w:color w:val="444444"/>
          <w:szCs w:val="22"/>
        </w:rPr>
      </w:pPr>
      <w:r>
        <w:rPr>
          <w:rFonts w:hint="eastAsia" w:ascii="宋体" w:hAnsi="宋体" w:eastAsia="宋体" w:cs="宋体"/>
          <w:bCs/>
          <w:color w:val="444444"/>
          <w:szCs w:val="22"/>
        </w:rPr>
        <w:t>1.第一阶段：集中授课（2018.6.18——2018.7.18)</w:t>
      </w:r>
    </w:p>
    <w:p>
      <w:pPr>
        <w:pStyle w:val="2"/>
        <w:widowControl/>
        <w:spacing w:beforeAutospacing="0" w:afterAutospacing="0" w:line="480" w:lineRule="auto"/>
        <w:ind w:firstLine="480" w:firstLineChars="200"/>
        <w:rPr>
          <w:rFonts w:hint="eastAsia" w:ascii="宋体" w:hAnsi="宋体" w:eastAsia="宋体" w:cs="宋体"/>
          <w:bCs/>
          <w:color w:val="444444"/>
          <w:szCs w:val="22"/>
        </w:rPr>
      </w:pPr>
      <w:r>
        <w:rPr>
          <w:rFonts w:hint="eastAsia" w:ascii="宋体" w:hAnsi="宋体" w:eastAsia="宋体" w:cs="宋体"/>
          <w:bCs/>
          <w:color w:val="444444"/>
          <w:szCs w:val="22"/>
        </w:rPr>
        <w:t>通过论坛、课程教学、考察实习、创作实践以及综合评审等多种手段，提升学员的陶瓷文物保护修复理论涵养，使之能较好掌握陶瓷器文物清洗、脱盐、粘接、补配、作色等技能。培训结束后，每人能独立完成1-2件陶瓷文物本体保护修复；提交至少1篇具有较高学术水准的学术论文。</w:t>
      </w:r>
    </w:p>
    <w:p>
      <w:pPr>
        <w:pStyle w:val="2"/>
        <w:widowControl/>
        <w:spacing w:beforeAutospacing="0" w:afterAutospacing="0" w:line="480" w:lineRule="auto"/>
        <w:rPr>
          <w:rFonts w:hint="eastAsia" w:ascii="宋体" w:hAnsi="宋体" w:eastAsia="宋体" w:cs="宋体"/>
          <w:bCs/>
          <w:color w:val="444444"/>
          <w:szCs w:val="22"/>
        </w:rPr>
      </w:pPr>
      <w:r>
        <w:rPr>
          <w:rFonts w:hint="eastAsia" w:ascii="宋体" w:hAnsi="宋体" w:eastAsia="宋体" w:cs="宋体"/>
          <w:bCs/>
          <w:color w:val="444444"/>
          <w:szCs w:val="22"/>
        </w:rPr>
        <w:t>2.第二阶段：创新实践与作品展示（2018.7.19——2018.9.30）</w:t>
      </w:r>
    </w:p>
    <w:p>
      <w:pPr>
        <w:pStyle w:val="2"/>
        <w:widowControl/>
        <w:spacing w:beforeAutospacing="0" w:afterAutospacing="0" w:line="480" w:lineRule="auto"/>
        <w:rPr>
          <w:rFonts w:hint="eastAsia" w:ascii="宋体" w:hAnsi="宋体" w:eastAsia="宋体" w:cs="宋体"/>
          <w:bCs/>
          <w:color w:val="444444"/>
          <w:szCs w:val="22"/>
        </w:rPr>
      </w:pPr>
      <w:r>
        <w:rPr>
          <w:rFonts w:hint="eastAsia" w:ascii="宋体" w:hAnsi="宋体" w:eastAsia="宋体" w:cs="宋体"/>
          <w:bCs/>
          <w:color w:val="444444"/>
          <w:szCs w:val="22"/>
        </w:rPr>
        <w:t>  2018.7.19—2018.7.26学员在专家的指导下，创新实践，完成第1件修复作品，并在湖北工业大学艺术设计学院进行“国家艺术基金资助项目-古陶瓷修复青年人才培养”学员陶瓷修复作品汇报展；</w:t>
      </w:r>
    </w:p>
    <w:p>
      <w:pPr>
        <w:pStyle w:val="2"/>
        <w:widowControl/>
        <w:spacing w:beforeAutospacing="0" w:afterAutospacing="0" w:line="480" w:lineRule="auto"/>
        <w:ind w:firstLine="480" w:firstLineChars="200"/>
        <w:rPr>
          <w:rFonts w:hint="eastAsia" w:ascii="宋体" w:hAnsi="宋体" w:eastAsia="宋体" w:cs="宋体"/>
          <w:bCs/>
          <w:color w:val="444444"/>
          <w:szCs w:val="22"/>
        </w:rPr>
      </w:pPr>
      <w:r>
        <w:rPr>
          <w:rFonts w:hint="eastAsia" w:ascii="宋体" w:hAnsi="宋体" w:eastAsia="宋体" w:cs="宋体"/>
          <w:bCs/>
          <w:color w:val="444444"/>
          <w:szCs w:val="22"/>
        </w:rPr>
        <w:t>2018.8.17—2018.8.24学员在专家的指导下，创新实践，完成第2件修复作品，并在湖北省文物交流</w:t>
      </w:r>
      <w:r>
        <w:rPr>
          <w:rFonts w:hint="eastAsia" w:ascii="宋体" w:hAnsi="宋体" w:eastAsia="宋体" w:cs="宋体"/>
          <w:bCs/>
          <w:color w:val="444444"/>
          <w:szCs w:val="22"/>
          <w:lang w:val="en-US" w:eastAsia="zh-CN"/>
        </w:rPr>
        <w:t>信息</w:t>
      </w:r>
      <w:r>
        <w:rPr>
          <w:rFonts w:hint="eastAsia" w:ascii="宋体" w:hAnsi="宋体" w:eastAsia="宋体" w:cs="宋体"/>
          <w:bCs/>
          <w:color w:val="444444"/>
          <w:szCs w:val="22"/>
        </w:rPr>
        <w:t>中心举办“国家艺术基金资助项目-古陶瓷修复青年人才培养”学员陶瓷修复作品第二次展览；</w:t>
      </w:r>
    </w:p>
    <w:p>
      <w:pPr>
        <w:pStyle w:val="2"/>
        <w:widowControl/>
        <w:spacing w:beforeAutospacing="0" w:afterAutospacing="0" w:line="480" w:lineRule="auto"/>
        <w:ind w:firstLine="480" w:firstLineChars="200"/>
        <w:rPr>
          <w:rFonts w:hint="eastAsia" w:ascii="宋体" w:hAnsi="宋体" w:eastAsia="宋体" w:cs="宋体"/>
          <w:bCs/>
          <w:color w:val="444444"/>
          <w:szCs w:val="22"/>
        </w:rPr>
      </w:pPr>
      <w:r>
        <w:rPr>
          <w:rFonts w:hint="eastAsia" w:ascii="宋体" w:hAnsi="宋体" w:eastAsia="宋体" w:cs="宋体"/>
          <w:bCs/>
          <w:color w:val="444444"/>
          <w:szCs w:val="22"/>
        </w:rPr>
        <w:t>2018.9.14—2018.9.21 在湖北省</w:t>
      </w:r>
      <w:r>
        <w:rPr>
          <w:rFonts w:hint="eastAsia" w:ascii="宋体" w:hAnsi="宋体" w:eastAsia="宋体" w:cs="宋体"/>
          <w:bCs/>
          <w:color w:val="444444"/>
          <w:szCs w:val="22"/>
          <w:lang w:val="en-US" w:eastAsia="zh-CN"/>
        </w:rPr>
        <w:t>博物馆</w:t>
      </w:r>
      <w:r>
        <w:rPr>
          <w:rFonts w:hint="eastAsia" w:ascii="宋体" w:hAnsi="宋体" w:eastAsia="宋体" w:cs="宋体"/>
          <w:bCs/>
          <w:color w:val="444444"/>
          <w:szCs w:val="22"/>
        </w:rPr>
        <w:t>举办“国家艺术基金资助项目-古陶瓷修复青年人才培养”学员陶瓷修复作品第三次展览，向社会各界同仁展示本次培训成果，并为学员同文博界及艺术市场建立联系。</w:t>
      </w:r>
    </w:p>
    <w:p>
      <w:pPr>
        <w:pStyle w:val="2"/>
        <w:widowControl/>
        <w:spacing w:beforeAutospacing="0" w:afterAutospacing="0" w:line="480" w:lineRule="auto"/>
        <w:rPr>
          <w:rFonts w:hint="eastAsia" w:ascii="宋体" w:hAnsi="宋体" w:eastAsia="宋体" w:cs="宋体"/>
          <w:bCs/>
          <w:color w:val="444444"/>
          <w:szCs w:val="22"/>
        </w:rPr>
      </w:pPr>
      <w:r>
        <w:rPr>
          <w:rFonts w:hint="eastAsia" w:ascii="宋体" w:hAnsi="宋体" w:eastAsia="宋体" w:cs="宋体"/>
          <w:bCs/>
          <w:color w:val="444444"/>
          <w:szCs w:val="22"/>
        </w:rPr>
        <w:t>五、主要授课专家教师</w:t>
      </w:r>
    </w:p>
    <w:p>
      <w:pPr>
        <w:pStyle w:val="2"/>
        <w:widowControl/>
        <w:spacing w:beforeAutospacing="0" w:afterAutospacing="0" w:line="480" w:lineRule="auto"/>
        <w:ind w:firstLine="480" w:firstLineChars="200"/>
        <w:rPr>
          <w:rFonts w:hint="eastAsia" w:ascii="宋体" w:hAnsi="宋体" w:eastAsia="宋体" w:cs="宋体"/>
          <w:bCs/>
          <w:color w:val="444444"/>
          <w:szCs w:val="22"/>
        </w:rPr>
      </w:pPr>
      <w:r>
        <w:rPr>
          <w:rFonts w:hint="eastAsia" w:ascii="宋体" w:hAnsi="宋体" w:eastAsia="宋体" w:cs="宋体"/>
          <w:bCs/>
          <w:color w:val="444444"/>
          <w:szCs w:val="22"/>
        </w:rPr>
        <w:t>本项目立足湖北工业大学艺术设计学院和湖北省文物交流信息中心的现有师资力量，充分发挥与中国文物协会文物修复专业委员会</w:t>
      </w:r>
      <w:r>
        <w:rPr>
          <w:rFonts w:hint="eastAsia" w:ascii="宋体" w:hAnsi="宋体" w:eastAsia="宋体" w:cs="宋体"/>
          <w:bCs/>
          <w:color w:val="444444"/>
          <w:szCs w:val="22"/>
          <w:lang w:val="en-US" w:eastAsia="zh-CN"/>
        </w:rPr>
        <w:t>及各</w:t>
      </w:r>
      <w:r>
        <w:rPr>
          <w:rFonts w:hint="eastAsia" w:ascii="宋体" w:hAnsi="宋体" w:eastAsia="宋体" w:cs="宋体"/>
          <w:bCs/>
          <w:color w:val="444444"/>
          <w:szCs w:val="22"/>
        </w:rPr>
        <w:t>国家级</w:t>
      </w:r>
      <w:r>
        <w:rPr>
          <w:rFonts w:hint="eastAsia" w:ascii="宋体" w:hAnsi="宋体" w:eastAsia="宋体" w:cs="宋体"/>
          <w:bCs/>
          <w:color w:val="444444"/>
          <w:szCs w:val="22"/>
          <w:lang w:val="en-US" w:eastAsia="zh-CN"/>
        </w:rPr>
        <w:t>文物保护</w:t>
      </w:r>
      <w:r>
        <w:rPr>
          <w:rFonts w:hint="eastAsia" w:ascii="宋体" w:hAnsi="宋体" w:eastAsia="宋体" w:cs="宋体"/>
          <w:bCs/>
          <w:color w:val="444444"/>
          <w:szCs w:val="22"/>
        </w:rPr>
        <w:t>专业机构的良好技术合作关系，组织古陶瓷修复的权威专家进行教学，主要成员包括：湖北工业大学艺术硕士MFA导师、湖北省文物交流信息中心副主任李奇，古陶瓷修复技艺国家级非物质文化代表性项目传承人</w:t>
      </w:r>
      <w:r>
        <w:rPr>
          <w:rFonts w:hint="eastAsia" w:ascii="宋体" w:hAnsi="宋体" w:eastAsia="宋体" w:cs="宋体"/>
          <w:bCs/>
          <w:color w:val="444444"/>
          <w:szCs w:val="22"/>
          <w:lang w:eastAsia="zh-CN"/>
        </w:rPr>
        <w:t>、</w:t>
      </w:r>
      <w:r>
        <w:rPr>
          <w:rFonts w:hint="eastAsia" w:ascii="宋体" w:hAnsi="宋体" w:eastAsia="宋体" w:cs="宋体"/>
          <w:bCs/>
          <w:color w:val="444444"/>
          <w:szCs w:val="22"/>
          <w:lang w:val="en-US" w:eastAsia="zh-CN"/>
        </w:rPr>
        <w:t>上海视觉艺术学院文物保护与修复学院教授</w:t>
      </w:r>
      <w:r>
        <w:rPr>
          <w:rFonts w:hint="eastAsia" w:ascii="宋体" w:hAnsi="宋体" w:eastAsia="宋体" w:cs="宋体"/>
          <w:bCs/>
          <w:color w:val="444444"/>
          <w:szCs w:val="22"/>
        </w:rPr>
        <w:t>蒋道银，首都博物馆文物保护修复中心陶瓷组首席专家吕淑玲，浙江省博物馆古陶瓷修复专家楼曙红，山西省文物交流中心古陶瓷修复专家高桂林</w:t>
      </w:r>
      <w:r>
        <w:rPr>
          <w:rFonts w:hint="eastAsia" w:ascii="宋体" w:hAnsi="宋体" w:eastAsia="宋体" w:cs="宋体"/>
          <w:bCs/>
          <w:color w:val="444444"/>
          <w:szCs w:val="22"/>
          <w:lang w:eastAsia="zh-CN"/>
        </w:rPr>
        <w:t>，</w:t>
      </w:r>
      <w:r>
        <w:rPr>
          <w:rFonts w:hint="eastAsia" w:ascii="宋体" w:hAnsi="宋体" w:eastAsia="宋体" w:cs="宋体"/>
          <w:bCs/>
          <w:color w:val="444444"/>
          <w:szCs w:val="22"/>
          <w:lang w:val="en-US" w:eastAsia="zh-CN"/>
        </w:rPr>
        <w:t>上海古陶瓷修复专家于爱平</w:t>
      </w:r>
      <w:r>
        <w:rPr>
          <w:rFonts w:hint="eastAsia" w:ascii="宋体" w:hAnsi="宋体" w:eastAsia="宋体" w:cs="宋体"/>
          <w:bCs/>
          <w:color w:val="444444"/>
          <w:szCs w:val="22"/>
        </w:rPr>
        <w:t>等。</w:t>
      </w:r>
    </w:p>
    <w:p>
      <w:pPr>
        <w:pStyle w:val="2"/>
        <w:widowControl/>
        <w:spacing w:beforeAutospacing="0" w:afterAutospacing="0" w:line="480" w:lineRule="auto"/>
        <w:rPr>
          <w:rFonts w:hint="eastAsia" w:ascii="宋体" w:hAnsi="宋体" w:eastAsia="宋体" w:cs="宋体"/>
          <w:bCs/>
          <w:color w:val="444444"/>
          <w:szCs w:val="22"/>
        </w:rPr>
      </w:pPr>
      <w:r>
        <w:rPr>
          <w:rFonts w:hint="eastAsia" w:ascii="宋体" w:hAnsi="宋体" w:eastAsia="宋体" w:cs="宋体"/>
          <w:bCs/>
          <w:color w:val="444444"/>
          <w:szCs w:val="22"/>
        </w:rPr>
        <w:t>六、培训费用</w:t>
      </w:r>
    </w:p>
    <w:p>
      <w:pPr>
        <w:pStyle w:val="2"/>
        <w:widowControl/>
        <w:spacing w:beforeAutospacing="0" w:afterAutospacing="0" w:line="480" w:lineRule="auto"/>
        <w:ind w:firstLine="480" w:firstLineChars="200"/>
        <w:rPr>
          <w:rFonts w:hint="eastAsia" w:ascii="宋体" w:hAnsi="宋体" w:eastAsia="宋体" w:cs="宋体"/>
          <w:bCs/>
          <w:color w:val="444444"/>
          <w:szCs w:val="22"/>
        </w:rPr>
      </w:pPr>
      <w:r>
        <w:rPr>
          <w:rFonts w:hint="eastAsia" w:ascii="宋体" w:hAnsi="宋体" w:eastAsia="宋体" w:cs="宋体"/>
          <w:bCs/>
          <w:color w:val="444444"/>
          <w:szCs w:val="22"/>
        </w:rPr>
        <w:t>本项目为国家艺术基金全额资助项目，培训期间的经费支出将严格按照国家艺术基金《经费管理及使用》的相关条例执行。项目进行期间，学员学费全免，所有学员各培训阶段的往返交通费（只包含往返汽车票和火车票）、住宿费、伙食费、考察费用、作品集、展览作品运输及包装、修复工具及材料等费用均由主办方承担（培训期间由于个人原因所产生的费用自理）。</w:t>
      </w:r>
    </w:p>
    <w:p>
      <w:pPr>
        <w:pStyle w:val="2"/>
        <w:widowControl/>
        <w:spacing w:beforeAutospacing="0" w:afterAutospacing="0" w:line="480" w:lineRule="auto"/>
        <w:rPr>
          <w:rFonts w:hint="eastAsia" w:ascii="宋体" w:hAnsi="宋体" w:eastAsia="宋体" w:cs="宋体"/>
          <w:bCs/>
          <w:color w:val="444444"/>
          <w:szCs w:val="22"/>
        </w:rPr>
      </w:pPr>
      <w:r>
        <w:rPr>
          <w:rFonts w:hint="eastAsia" w:ascii="宋体" w:hAnsi="宋体" w:eastAsia="宋体" w:cs="宋体"/>
          <w:bCs/>
          <w:color w:val="444444"/>
          <w:szCs w:val="22"/>
        </w:rPr>
        <w:t>七、教学管理</w:t>
      </w:r>
    </w:p>
    <w:p>
      <w:pPr>
        <w:pStyle w:val="2"/>
        <w:widowControl/>
        <w:spacing w:beforeAutospacing="0" w:afterAutospacing="0" w:line="480" w:lineRule="auto"/>
        <w:ind w:firstLine="480" w:firstLineChars="200"/>
        <w:rPr>
          <w:rFonts w:hint="eastAsia" w:ascii="宋体" w:hAnsi="宋体" w:eastAsia="宋体" w:cs="宋体"/>
          <w:bCs/>
          <w:color w:val="444444"/>
          <w:szCs w:val="22"/>
        </w:rPr>
      </w:pPr>
      <w:r>
        <w:rPr>
          <w:rFonts w:hint="eastAsia" w:ascii="宋体" w:hAnsi="宋体" w:eastAsia="宋体" w:cs="宋体"/>
          <w:bCs/>
          <w:color w:val="444444"/>
          <w:szCs w:val="22"/>
        </w:rPr>
        <w:t>学员在校集中培训期间的管理严格按照湖北工业大学艺术设计学院制定的学员管理制度执行。同时，学员将与培训责任单位签订培训期间管理协议。在培训期间个人身体出现健康问题，医疗责任自负。</w:t>
      </w:r>
    </w:p>
    <w:p>
      <w:pPr>
        <w:pStyle w:val="2"/>
        <w:widowControl/>
        <w:spacing w:beforeAutospacing="0" w:afterAutospacing="0" w:line="480" w:lineRule="auto"/>
        <w:rPr>
          <w:rFonts w:hint="eastAsia" w:ascii="宋体" w:hAnsi="宋体" w:eastAsia="宋体" w:cs="宋体"/>
          <w:bCs/>
          <w:color w:val="444444"/>
          <w:szCs w:val="22"/>
        </w:rPr>
      </w:pPr>
      <w:r>
        <w:rPr>
          <w:rFonts w:hint="eastAsia" w:ascii="宋体" w:hAnsi="宋体" w:eastAsia="宋体" w:cs="宋体"/>
          <w:bCs/>
          <w:color w:val="444444"/>
          <w:szCs w:val="22"/>
        </w:rPr>
        <w:t>八、培训结业</w:t>
      </w:r>
    </w:p>
    <w:p>
      <w:pPr>
        <w:pStyle w:val="2"/>
        <w:widowControl/>
        <w:spacing w:beforeAutospacing="0" w:afterAutospacing="0" w:line="480" w:lineRule="auto"/>
        <w:ind w:firstLine="480" w:firstLineChars="200"/>
        <w:rPr>
          <w:rFonts w:hint="eastAsia" w:ascii="宋体" w:hAnsi="宋体" w:eastAsia="宋体" w:cs="宋体"/>
          <w:bCs/>
          <w:color w:val="444444"/>
          <w:szCs w:val="22"/>
        </w:rPr>
      </w:pPr>
      <w:r>
        <w:rPr>
          <w:rFonts w:hint="eastAsia" w:ascii="宋体" w:hAnsi="宋体" w:eastAsia="宋体" w:cs="宋体"/>
          <w:bCs/>
          <w:color w:val="444444"/>
          <w:szCs w:val="22"/>
        </w:rPr>
        <w:t>本次项目以学员作品集和由学员提供的高规格参展作品进行展览展示作为结业依据。培训期满，成绩合格的学员将由国家艺术基金管理中心颁发结业证书。</w:t>
      </w:r>
    </w:p>
    <w:p>
      <w:pPr>
        <w:pStyle w:val="2"/>
        <w:widowControl/>
        <w:spacing w:beforeAutospacing="0" w:afterAutospacing="0" w:line="480" w:lineRule="auto"/>
        <w:rPr>
          <w:rFonts w:hint="eastAsia" w:ascii="宋体" w:hAnsi="宋体" w:eastAsia="宋体" w:cs="宋体"/>
          <w:bCs/>
          <w:color w:val="444444"/>
          <w:szCs w:val="22"/>
        </w:rPr>
      </w:pPr>
      <w:r>
        <w:rPr>
          <w:rFonts w:hint="eastAsia" w:ascii="宋体" w:hAnsi="宋体" w:eastAsia="宋体" w:cs="宋体"/>
          <w:bCs/>
          <w:color w:val="444444"/>
          <w:szCs w:val="22"/>
        </w:rPr>
        <w:t>九、报名方法</w:t>
      </w:r>
    </w:p>
    <w:p>
      <w:pPr>
        <w:pStyle w:val="2"/>
        <w:widowControl/>
        <w:spacing w:beforeAutospacing="0" w:afterAutospacing="0" w:line="480" w:lineRule="auto"/>
        <w:rPr>
          <w:rFonts w:hint="eastAsia" w:ascii="宋体" w:hAnsi="宋体" w:eastAsia="宋体" w:cs="宋体"/>
          <w:bCs/>
          <w:color w:val="444444"/>
          <w:szCs w:val="22"/>
        </w:rPr>
      </w:pPr>
      <w:r>
        <w:rPr>
          <w:rFonts w:hint="eastAsia" w:ascii="宋体" w:hAnsi="宋体" w:eastAsia="宋体" w:cs="宋体"/>
          <w:bCs/>
          <w:color w:val="444444"/>
          <w:szCs w:val="22"/>
        </w:rPr>
        <w:t>1.报名方式</w:t>
      </w:r>
    </w:p>
    <w:p>
      <w:pPr>
        <w:pStyle w:val="2"/>
        <w:widowControl/>
        <w:spacing w:beforeAutospacing="0" w:afterAutospacing="0" w:line="480" w:lineRule="auto"/>
        <w:ind w:firstLine="480" w:firstLineChars="200"/>
        <w:rPr>
          <w:rFonts w:hint="eastAsia" w:ascii="宋体" w:hAnsi="宋体" w:eastAsia="宋体" w:cs="宋体"/>
          <w:bCs/>
          <w:color w:val="444444"/>
          <w:szCs w:val="22"/>
        </w:rPr>
      </w:pPr>
      <w:r>
        <w:rPr>
          <w:rFonts w:hint="eastAsia" w:ascii="宋体" w:hAnsi="宋体" w:eastAsia="宋体" w:cs="宋体"/>
          <w:bCs/>
          <w:color w:val="444444"/>
          <w:szCs w:val="22"/>
        </w:rPr>
        <w:t>本招生简章将在湖北工业大学艺术设计学院官网及微信公众号发布，报名表可在官网下载。申请者需同时提供电子版和纸质版的个人艺术简介</w:t>
      </w:r>
      <w:r>
        <w:rPr>
          <w:rFonts w:hint="eastAsia" w:ascii="宋体" w:hAnsi="宋体" w:eastAsia="宋体" w:cs="宋体"/>
          <w:bCs/>
          <w:color w:val="444444"/>
          <w:szCs w:val="22"/>
          <w:lang w:eastAsia="zh-CN"/>
        </w:rPr>
        <w:t>、</w:t>
      </w:r>
      <w:r>
        <w:rPr>
          <w:rFonts w:hint="eastAsia" w:ascii="宋体" w:hAnsi="宋体" w:eastAsia="宋体" w:cs="宋体"/>
          <w:bCs/>
          <w:color w:val="444444"/>
          <w:szCs w:val="22"/>
          <w:lang w:val="en-US" w:eastAsia="zh-CN"/>
        </w:rPr>
        <w:t>古陶瓷修复履历</w:t>
      </w:r>
      <w:r>
        <w:rPr>
          <w:rFonts w:hint="eastAsia" w:ascii="宋体" w:hAnsi="宋体" w:eastAsia="宋体" w:cs="宋体"/>
          <w:bCs/>
          <w:color w:val="444444"/>
          <w:szCs w:val="22"/>
        </w:rPr>
        <w:t>及获奖证明给项目工作组。</w:t>
      </w:r>
    </w:p>
    <w:p>
      <w:pPr>
        <w:pStyle w:val="2"/>
        <w:widowControl/>
        <w:spacing w:beforeAutospacing="0" w:afterAutospacing="0" w:line="480" w:lineRule="auto"/>
        <w:rPr>
          <w:rFonts w:hint="eastAsia" w:ascii="宋体" w:hAnsi="宋体" w:eastAsia="宋体" w:cs="宋体"/>
          <w:bCs/>
          <w:color w:val="444444"/>
          <w:szCs w:val="22"/>
        </w:rPr>
      </w:pPr>
      <w:r>
        <w:rPr>
          <w:rFonts w:hint="eastAsia" w:ascii="宋体" w:hAnsi="宋体" w:eastAsia="宋体" w:cs="宋体"/>
          <w:bCs/>
          <w:color w:val="444444"/>
          <w:szCs w:val="22"/>
        </w:rPr>
        <w:t>2.提交材料</w:t>
      </w:r>
    </w:p>
    <w:p>
      <w:pPr>
        <w:pStyle w:val="2"/>
        <w:widowControl/>
        <w:spacing w:beforeAutospacing="0" w:afterAutospacing="0" w:line="480" w:lineRule="auto"/>
        <w:rPr>
          <w:rFonts w:hint="eastAsia" w:ascii="宋体" w:hAnsi="宋体" w:eastAsia="宋体" w:cs="宋体"/>
          <w:bCs/>
          <w:color w:val="444444"/>
          <w:szCs w:val="22"/>
        </w:rPr>
      </w:pPr>
      <w:r>
        <w:rPr>
          <w:rFonts w:hint="eastAsia" w:ascii="宋体" w:hAnsi="宋体" w:eastAsia="宋体" w:cs="宋体"/>
          <w:bCs/>
          <w:color w:val="444444"/>
          <w:szCs w:val="22"/>
        </w:rPr>
        <w:t>  ①如实填写国家艺术基金《古陶瓷修复青年人才培养》报名申请表（见附件）。</w:t>
      </w:r>
    </w:p>
    <w:p>
      <w:pPr>
        <w:pStyle w:val="2"/>
        <w:widowControl/>
        <w:spacing w:beforeAutospacing="0" w:afterAutospacing="0" w:line="480" w:lineRule="auto"/>
        <w:rPr>
          <w:rFonts w:hint="eastAsia" w:ascii="宋体" w:hAnsi="宋体" w:eastAsia="宋体" w:cs="宋体"/>
          <w:bCs/>
          <w:color w:val="444444"/>
          <w:szCs w:val="22"/>
        </w:rPr>
      </w:pPr>
      <w:r>
        <w:rPr>
          <w:rFonts w:hint="eastAsia" w:ascii="宋体" w:hAnsi="宋体" w:eastAsia="宋体" w:cs="宋体"/>
          <w:bCs/>
          <w:color w:val="444444"/>
          <w:szCs w:val="22"/>
        </w:rPr>
        <w:t>  ②本人最后学历证明、身份证、获奖证书照片、单位出具脱产证明（须加盖单位公章）照片</w:t>
      </w:r>
      <w:r>
        <w:rPr>
          <w:rFonts w:hint="eastAsia" w:ascii="宋体" w:hAnsi="宋体" w:eastAsia="宋体" w:cs="宋体"/>
          <w:bCs/>
          <w:color w:val="444444"/>
          <w:szCs w:val="22"/>
          <w:lang w:eastAsia="zh-CN"/>
        </w:rPr>
        <w:t>；</w:t>
      </w:r>
      <w:r>
        <w:rPr>
          <w:rFonts w:hint="eastAsia" w:ascii="宋体" w:hAnsi="宋体" w:eastAsia="宋体" w:cs="宋体"/>
          <w:bCs/>
          <w:color w:val="444444"/>
          <w:szCs w:val="22"/>
        </w:rPr>
        <w:t>自由职业者需提交个人签名的证明一份</w:t>
      </w:r>
      <w:r>
        <w:rPr>
          <w:rFonts w:hint="eastAsia" w:ascii="宋体" w:hAnsi="宋体" w:eastAsia="宋体" w:cs="宋体"/>
          <w:bCs/>
          <w:color w:val="444444"/>
          <w:szCs w:val="22"/>
          <w:lang w:eastAsia="zh-CN"/>
        </w:rPr>
        <w:t>；</w:t>
      </w:r>
      <w:r>
        <w:rPr>
          <w:rFonts w:hint="eastAsia" w:ascii="宋体" w:hAnsi="宋体" w:eastAsia="宋体" w:cs="宋体"/>
          <w:bCs/>
          <w:color w:val="444444"/>
          <w:szCs w:val="22"/>
        </w:rPr>
        <w:t>在校学生需提交院校加盖公章的证明。</w:t>
      </w:r>
    </w:p>
    <w:p>
      <w:pPr>
        <w:pStyle w:val="2"/>
        <w:widowControl/>
        <w:spacing w:beforeAutospacing="0" w:afterAutospacing="0" w:line="480" w:lineRule="auto"/>
        <w:rPr>
          <w:rFonts w:hint="eastAsia" w:ascii="宋体" w:hAnsi="宋体" w:eastAsia="宋体" w:cs="宋体"/>
          <w:bCs/>
          <w:color w:val="444444"/>
          <w:szCs w:val="22"/>
        </w:rPr>
      </w:pPr>
      <w:r>
        <w:rPr>
          <w:rFonts w:hint="eastAsia" w:ascii="宋体" w:hAnsi="宋体" w:eastAsia="宋体" w:cs="宋体"/>
          <w:bCs/>
          <w:color w:val="444444"/>
          <w:szCs w:val="22"/>
        </w:rPr>
        <w:t>  ③本人近年创作的艺术作品集</w:t>
      </w:r>
      <w:r>
        <w:rPr>
          <w:rFonts w:hint="eastAsia" w:ascii="宋体" w:hAnsi="宋体" w:eastAsia="宋体" w:cs="宋体"/>
          <w:bCs/>
          <w:color w:val="444444"/>
          <w:szCs w:val="22"/>
          <w:lang w:val="en-US" w:eastAsia="zh-CN"/>
        </w:rPr>
        <w:t>或本人独立修复的古陶瓷器前后对比</w:t>
      </w:r>
      <w:r>
        <w:rPr>
          <w:rFonts w:hint="eastAsia" w:ascii="宋体" w:hAnsi="宋体" w:eastAsia="宋体" w:cs="宋体"/>
          <w:bCs/>
          <w:color w:val="444444"/>
          <w:szCs w:val="22"/>
        </w:rPr>
        <w:t>高清像素</w:t>
      </w:r>
      <w:r>
        <w:rPr>
          <w:rFonts w:hint="eastAsia" w:ascii="宋体" w:hAnsi="宋体" w:eastAsia="宋体" w:cs="宋体"/>
          <w:bCs/>
          <w:color w:val="444444"/>
          <w:szCs w:val="22"/>
          <w:lang w:val="en-US" w:eastAsia="zh-CN"/>
        </w:rPr>
        <w:t>照片集</w:t>
      </w:r>
      <w:r>
        <w:rPr>
          <w:rFonts w:hint="eastAsia" w:ascii="宋体" w:hAnsi="宋体" w:eastAsia="宋体" w:cs="宋体"/>
          <w:bCs/>
          <w:color w:val="444444"/>
          <w:szCs w:val="22"/>
        </w:rPr>
        <w:t>。</w:t>
      </w:r>
    </w:p>
    <w:p>
      <w:pPr>
        <w:pStyle w:val="2"/>
        <w:widowControl/>
        <w:spacing w:beforeAutospacing="0" w:afterAutospacing="0" w:line="480" w:lineRule="auto"/>
        <w:rPr>
          <w:rFonts w:hint="eastAsia" w:ascii="宋体" w:hAnsi="宋体" w:eastAsia="宋体" w:cs="宋体"/>
          <w:bCs/>
          <w:color w:val="444444"/>
          <w:szCs w:val="22"/>
        </w:rPr>
      </w:pPr>
      <w:r>
        <w:rPr>
          <w:rFonts w:hint="eastAsia" w:ascii="宋体" w:hAnsi="宋体" w:eastAsia="宋体" w:cs="宋体"/>
          <w:bCs/>
          <w:color w:val="444444"/>
          <w:szCs w:val="22"/>
        </w:rPr>
        <w:t>3.提交方式</w:t>
      </w:r>
    </w:p>
    <w:p>
      <w:pPr>
        <w:pStyle w:val="2"/>
        <w:widowControl/>
        <w:spacing w:beforeAutospacing="0" w:afterAutospacing="0" w:line="480" w:lineRule="auto"/>
        <w:ind w:firstLine="480" w:firstLineChars="200"/>
        <w:rPr>
          <w:rFonts w:hint="eastAsia" w:ascii="宋体" w:hAnsi="宋体" w:eastAsia="宋体" w:cs="宋体"/>
          <w:bCs/>
          <w:color w:val="444444"/>
          <w:szCs w:val="22"/>
        </w:rPr>
      </w:pPr>
      <w:r>
        <w:rPr>
          <w:rFonts w:hint="eastAsia" w:ascii="宋体" w:hAnsi="宋体" w:eastAsia="宋体" w:cs="宋体"/>
          <w:bCs/>
          <w:color w:val="444444"/>
          <w:szCs w:val="22"/>
        </w:rPr>
        <w:t>以上资料请报名者以电子版的形式打包于一个文件夹内（文件夹名称为“X省X市X单位X人报名表”），发送至国家艺术基金《古陶瓷修复青年人才培养》项目组指定邮箱。</w:t>
      </w:r>
    </w:p>
    <w:p>
      <w:pPr>
        <w:pStyle w:val="2"/>
        <w:widowControl/>
        <w:spacing w:beforeAutospacing="0" w:afterAutospacing="0" w:line="480" w:lineRule="auto"/>
        <w:ind w:firstLine="480" w:firstLineChars="200"/>
        <w:rPr>
          <w:rFonts w:hint="eastAsia" w:ascii="宋体" w:hAnsi="宋体" w:eastAsia="宋体" w:cs="宋体"/>
          <w:bCs/>
          <w:color w:val="444444"/>
          <w:szCs w:val="22"/>
        </w:rPr>
      </w:pPr>
      <w:r>
        <w:rPr>
          <w:rFonts w:hint="eastAsia" w:ascii="宋体" w:hAnsi="宋体" w:eastAsia="宋体" w:cs="宋体"/>
          <w:bCs/>
          <w:color w:val="444444"/>
          <w:szCs w:val="22"/>
        </w:rPr>
        <w:t>电子邮箱：153991477@qq.com</w:t>
      </w:r>
    </w:p>
    <w:p>
      <w:pPr>
        <w:pStyle w:val="2"/>
        <w:widowControl/>
        <w:spacing w:beforeAutospacing="0" w:afterAutospacing="0" w:line="480" w:lineRule="auto"/>
        <w:rPr>
          <w:rFonts w:hint="eastAsia" w:ascii="宋体" w:hAnsi="宋体" w:eastAsia="宋体" w:cs="宋体"/>
          <w:bCs/>
          <w:color w:val="444444"/>
          <w:szCs w:val="22"/>
        </w:rPr>
      </w:pPr>
      <w:r>
        <w:rPr>
          <w:rFonts w:hint="eastAsia" w:ascii="宋体" w:hAnsi="宋体" w:eastAsia="宋体" w:cs="宋体"/>
          <w:bCs/>
          <w:color w:val="444444"/>
          <w:szCs w:val="22"/>
        </w:rPr>
        <w:t>4.报名时间</w:t>
      </w:r>
    </w:p>
    <w:p>
      <w:pPr>
        <w:pStyle w:val="2"/>
        <w:widowControl/>
        <w:spacing w:beforeAutospacing="0" w:afterAutospacing="0" w:line="480" w:lineRule="auto"/>
        <w:ind w:firstLine="480" w:firstLineChars="200"/>
        <w:rPr>
          <w:rFonts w:hint="eastAsia" w:ascii="宋体" w:hAnsi="宋体" w:eastAsia="宋体" w:cs="宋体"/>
          <w:bCs/>
          <w:color w:val="444444"/>
          <w:szCs w:val="22"/>
        </w:rPr>
      </w:pPr>
      <w:r>
        <w:rPr>
          <w:rFonts w:hint="eastAsia" w:ascii="宋体" w:hAnsi="宋体" w:eastAsia="宋体" w:cs="宋体"/>
          <w:bCs/>
          <w:color w:val="444444"/>
          <w:szCs w:val="22"/>
        </w:rPr>
        <w:t>即日起至2018年5月</w:t>
      </w:r>
      <w:r>
        <w:rPr>
          <w:rFonts w:hint="eastAsia" w:ascii="宋体" w:hAnsi="宋体" w:eastAsia="宋体" w:cs="宋体"/>
          <w:bCs/>
          <w:color w:val="444444"/>
          <w:szCs w:val="22"/>
          <w:lang w:val="en-US" w:eastAsia="zh-CN"/>
        </w:rPr>
        <w:t>24</w:t>
      </w:r>
      <w:r>
        <w:rPr>
          <w:rFonts w:hint="eastAsia" w:ascii="宋体" w:hAnsi="宋体" w:eastAsia="宋体" w:cs="宋体"/>
          <w:bCs/>
          <w:color w:val="444444"/>
          <w:szCs w:val="22"/>
        </w:rPr>
        <w:t>日，过时不受理</w:t>
      </w:r>
      <w:r>
        <w:rPr>
          <w:rFonts w:hint="eastAsia" w:ascii="宋体" w:hAnsi="宋体" w:eastAsia="宋体" w:cs="宋体"/>
          <w:bCs/>
          <w:color w:val="444444"/>
          <w:szCs w:val="22"/>
          <w:lang w:eastAsia="zh-CN"/>
        </w:rPr>
        <w:t>。</w:t>
      </w:r>
      <w:r>
        <w:rPr>
          <w:rFonts w:hint="eastAsia" w:ascii="宋体" w:hAnsi="宋体" w:eastAsia="宋体" w:cs="宋体"/>
          <w:bCs/>
          <w:color w:val="444444"/>
          <w:szCs w:val="22"/>
        </w:rPr>
        <w:t>录取学员名单于2018年5月</w:t>
      </w:r>
      <w:r>
        <w:rPr>
          <w:rFonts w:hint="eastAsia" w:ascii="宋体" w:hAnsi="宋体" w:eastAsia="宋体" w:cs="宋体"/>
          <w:bCs/>
          <w:color w:val="444444"/>
          <w:szCs w:val="22"/>
          <w:lang w:val="en-US" w:eastAsia="zh-CN"/>
        </w:rPr>
        <w:t>28</w:t>
      </w:r>
      <w:r>
        <w:rPr>
          <w:rFonts w:hint="eastAsia" w:ascii="宋体" w:hAnsi="宋体" w:eastAsia="宋体" w:cs="宋体"/>
          <w:bCs/>
          <w:color w:val="444444"/>
          <w:szCs w:val="22"/>
        </w:rPr>
        <w:t>日前由湖北工业大学艺术设计学院官网及微信公众号公示，届时请报名学员注意查看。</w:t>
      </w:r>
    </w:p>
    <w:p>
      <w:pPr>
        <w:pStyle w:val="2"/>
        <w:widowControl/>
        <w:spacing w:beforeAutospacing="0" w:afterAutospacing="0" w:line="480" w:lineRule="auto"/>
        <w:rPr>
          <w:rFonts w:hint="eastAsia" w:ascii="宋体" w:hAnsi="宋体" w:eastAsia="宋体" w:cs="宋体"/>
          <w:bCs/>
          <w:color w:val="444444"/>
          <w:szCs w:val="22"/>
        </w:rPr>
      </w:pPr>
      <w:r>
        <w:rPr>
          <w:rFonts w:hint="eastAsia" w:ascii="宋体" w:hAnsi="宋体" w:eastAsia="宋体" w:cs="宋体"/>
          <w:bCs/>
          <w:color w:val="444444"/>
          <w:szCs w:val="22"/>
        </w:rPr>
        <w:t>十、录取方式</w:t>
      </w:r>
    </w:p>
    <w:p>
      <w:pPr>
        <w:pStyle w:val="2"/>
        <w:widowControl/>
        <w:spacing w:beforeAutospacing="0" w:afterAutospacing="0" w:line="480" w:lineRule="auto"/>
        <w:ind w:firstLine="480" w:firstLineChars="200"/>
        <w:rPr>
          <w:rFonts w:hint="eastAsia" w:ascii="宋体" w:hAnsi="宋体" w:eastAsia="宋体" w:cs="宋体"/>
          <w:bCs/>
          <w:color w:val="444444"/>
          <w:szCs w:val="22"/>
        </w:rPr>
      </w:pPr>
      <w:r>
        <w:rPr>
          <w:rFonts w:hint="eastAsia" w:ascii="宋体" w:hAnsi="宋体" w:eastAsia="宋体" w:cs="宋体"/>
          <w:bCs/>
          <w:color w:val="444444"/>
          <w:szCs w:val="22"/>
        </w:rPr>
        <w:t>报名截止后，项目组将组织专家按国家艺术基金相关规定进行评选，经专家审核后择优录取。入选学员通过邮件、入学通知书方式通知，并于指定日期到湖北工业大学艺术设计学院报到。收到录取通知后3个工作日内未回复者视为自动放弃录取资格，录取依次递补。</w:t>
      </w:r>
    </w:p>
    <w:p>
      <w:pPr>
        <w:pStyle w:val="2"/>
        <w:widowControl/>
        <w:spacing w:beforeAutospacing="0" w:afterAutospacing="0" w:line="480" w:lineRule="auto"/>
        <w:rPr>
          <w:rFonts w:hint="eastAsia" w:ascii="宋体" w:hAnsi="宋体" w:eastAsia="宋体" w:cs="宋体"/>
          <w:bCs/>
          <w:color w:val="444444"/>
          <w:szCs w:val="22"/>
        </w:rPr>
      </w:pPr>
      <w:r>
        <w:rPr>
          <w:rFonts w:hint="eastAsia" w:ascii="宋体" w:hAnsi="宋体" w:eastAsia="宋体" w:cs="宋体"/>
          <w:bCs/>
          <w:color w:val="444444"/>
          <w:szCs w:val="22"/>
        </w:rPr>
        <w:t>十一、说明</w:t>
      </w:r>
    </w:p>
    <w:p>
      <w:pPr>
        <w:pStyle w:val="2"/>
        <w:widowControl/>
        <w:spacing w:beforeAutospacing="0" w:afterAutospacing="0" w:line="480" w:lineRule="auto"/>
        <w:ind w:firstLine="480" w:firstLineChars="200"/>
        <w:rPr>
          <w:rFonts w:hint="eastAsia" w:ascii="宋体" w:hAnsi="宋体" w:eastAsia="宋体" w:cs="宋体"/>
          <w:bCs/>
          <w:color w:val="444444"/>
          <w:szCs w:val="22"/>
        </w:rPr>
      </w:pPr>
      <w:r>
        <w:rPr>
          <w:rFonts w:hint="eastAsia" w:ascii="宋体" w:hAnsi="宋体" w:eastAsia="宋体" w:cs="宋体"/>
          <w:bCs/>
          <w:color w:val="444444"/>
          <w:szCs w:val="22"/>
        </w:rPr>
        <w:t>主办单位对参展作品有展览、研究、摄影、录像、出版及宣传权；凡送作品参评、参展学员，应视为已确认并遵守招生简章的各项规定；本《招生简章》最终解释权归湖北工业大学艺术设计学院所有。</w:t>
      </w:r>
    </w:p>
    <w:p>
      <w:pPr>
        <w:pStyle w:val="2"/>
        <w:widowControl/>
        <w:spacing w:beforeAutospacing="0" w:afterAutospacing="0" w:line="480" w:lineRule="auto"/>
        <w:rPr>
          <w:rFonts w:hint="eastAsia" w:ascii="宋体" w:hAnsi="宋体" w:eastAsia="宋体" w:cs="宋体"/>
          <w:bCs/>
          <w:color w:val="444444"/>
          <w:szCs w:val="22"/>
        </w:rPr>
      </w:pPr>
      <w:r>
        <w:rPr>
          <w:rFonts w:hint="eastAsia" w:ascii="宋体" w:hAnsi="宋体" w:eastAsia="宋体" w:cs="宋体"/>
          <w:bCs/>
          <w:color w:val="444444"/>
          <w:szCs w:val="22"/>
          <w:lang w:eastAsia="zh-CN"/>
        </w:rPr>
        <w:t>十二、</w:t>
      </w:r>
      <w:r>
        <w:rPr>
          <w:rFonts w:hint="eastAsia" w:ascii="宋体" w:hAnsi="宋体" w:eastAsia="宋体" w:cs="宋体"/>
          <w:bCs/>
          <w:color w:val="444444"/>
          <w:szCs w:val="22"/>
        </w:rPr>
        <w:t>咨询联系方式</w:t>
      </w:r>
    </w:p>
    <w:p>
      <w:pPr>
        <w:pStyle w:val="2"/>
        <w:widowControl/>
        <w:spacing w:beforeAutospacing="0" w:afterAutospacing="0" w:line="480" w:lineRule="auto"/>
        <w:ind w:firstLine="480" w:firstLineChars="200"/>
        <w:rPr>
          <w:rFonts w:hint="eastAsia" w:ascii="宋体" w:hAnsi="宋体" w:eastAsia="宋体" w:cs="宋体"/>
          <w:bCs/>
          <w:color w:val="444444"/>
          <w:szCs w:val="22"/>
        </w:rPr>
      </w:pPr>
      <w:r>
        <w:rPr>
          <w:rFonts w:hint="eastAsia" w:ascii="宋体" w:hAnsi="宋体" w:eastAsia="宋体" w:cs="宋体"/>
          <w:bCs/>
          <w:color w:val="444444"/>
          <w:szCs w:val="22"/>
        </w:rPr>
        <w:t>联系人：戚老师 13986246757</w:t>
      </w:r>
    </w:p>
    <w:p>
      <w:pPr>
        <w:pStyle w:val="2"/>
        <w:widowControl/>
        <w:spacing w:beforeAutospacing="0" w:afterAutospacing="0" w:line="480" w:lineRule="auto"/>
        <w:ind w:firstLine="480" w:firstLineChars="200"/>
        <w:rPr>
          <w:rFonts w:hint="eastAsia" w:ascii="宋体" w:hAnsi="宋体" w:eastAsia="宋体" w:cs="宋体"/>
          <w:bCs/>
          <w:color w:val="444444"/>
          <w:szCs w:val="22"/>
        </w:rPr>
      </w:pPr>
      <w:r>
        <w:rPr>
          <w:rFonts w:hint="eastAsia" w:ascii="宋体" w:hAnsi="宋体" w:eastAsia="宋体" w:cs="宋体"/>
          <w:bCs/>
          <w:color w:val="444444"/>
          <w:szCs w:val="22"/>
        </w:rPr>
        <w:t xml:space="preserve">邮寄地址：湖北省武汉市洪山区南李路28号 湖北工业大学艺术设计学院 戚振宇（收)   </w:t>
      </w:r>
    </w:p>
    <w:p>
      <w:pPr>
        <w:pStyle w:val="2"/>
        <w:widowControl/>
        <w:spacing w:beforeAutospacing="0" w:afterAutospacing="0" w:line="480" w:lineRule="auto"/>
        <w:ind w:firstLine="480" w:firstLineChars="200"/>
        <w:rPr>
          <w:rFonts w:hint="eastAsia" w:ascii="宋体" w:hAnsi="宋体" w:eastAsia="宋体" w:cs="宋体"/>
          <w:bCs/>
          <w:color w:val="444444"/>
          <w:szCs w:val="22"/>
        </w:rPr>
      </w:pPr>
      <w:r>
        <w:rPr>
          <w:rFonts w:hint="eastAsia" w:ascii="宋体" w:hAnsi="宋体" w:eastAsia="宋体" w:cs="宋体"/>
          <w:bCs/>
          <w:color w:val="444444"/>
          <w:szCs w:val="22"/>
        </w:rPr>
        <w:t>邮编：430068</w:t>
      </w:r>
    </w:p>
    <w:p>
      <w:pPr>
        <w:pStyle w:val="2"/>
        <w:widowControl/>
        <w:spacing w:beforeAutospacing="0" w:afterAutospacing="0" w:line="480" w:lineRule="auto"/>
        <w:rPr>
          <w:rFonts w:hint="eastAsia" w:ascii="宋体" w:hAnsi="宋体" w:eastAsia="宋体" w:cs="宋体"/>
          <w:bCs/>
          <w:color w:val="444444"/>
          <w:szCs w:val="22"/>
        </w:rPr>
      </w:pPr>
    </w:p>
    <w:p>
      <w:pPr>
        <w:pStyle w:val="2"/>
        <w:widowControl/>
        <w:spacing w:beforeAutospacing="0" w:afterAutospacing="0" w:line="480" w:lineRule="auto"/>
        <w:rPr>
          <w:rFonts w:hint="eastAsia" w:ascii="宋体" w:hAnsi="宋体" w:eastAsia="宋体" w:cs="宋体"/>
          <w:bCs/>
          <w:color w:val="444444"/>
          <w:szCs w:val="22"/>
        </w:rPr>
      </w:pPr>
    </w:p>
    <w:p>
      <w:pPr>
        <w:pStyle w:val="2"/>
        <w:widowControl/>
        <w:spacing w:beforeAutospacing="0" w:afterAutospacing="0" w:line="480" w:lineRule="auto"/>
        <w:rPr>
          <w:rFonts w:hint="eastAsia" w:ascii="宋体" w:hAnsi="宋体" w:eastAsia="宋体" w:cs="宋体"/>
          <w:bCs/>
          <w:color w:val="444444"/>
          <w:szCs w:val="22"/>
        </w:rPr>
      </w:pPr>
    </w:p>
    <w:p>
      <w:pPr>
        <w:pStyle w:val="2"/>
        <w:widowControl/>
        <w:spacing w:beforeAutospacing="0" w:afterAutospacing="0" w:line="480" w:lineRule="auto"/>
        <w:rPr>
          <w:rFonts w:hint="eastAsia" w:ascii="宋体" w:hAnsi="宋体" w:eastAsia="宋体" w:cs="宋体"/>
          <w:bCs/>
          <w:color w:val="444444"/>
          <w:szCs w:val="22"/>
        </w:rPr>
      </w:pPr>
    </w:p>
    <w:p>
      <w:pPr>
        <w:pStyle w:val="2"/>
        <w:widowControl/>
        <w:spacing w:beforeAutospacing="0" w:afterAutospacing="0" w:line="480" w:lineRule="auto"/>
        <w:jc w:val="right"/>
        <w:rPr>
          <w:rFonts w:hint="eastAsia" w:ascii="宋体" w:hAnsi="宋体" w:eastAsia="宋体" w:cs="宋体"/>
          <w:bCs/>
          <w:color w:val="444444"/>
          <w:szCs w:val="22"/>
          <w:lang w:eastAsia="zh-CN"/>
        </w:rPr>
      </w:pPr>
      <w:r>
        <w:rPr>
          <w:rFonts w:hint="eastAsia" w:ascii="宋体" w:hAnsi="宋体" w:eastAsia="宋体" w:cs="宋体"/>
          <w:bCs/>
          <w:color w:val="444444"/>
          <w:szCs w:val="22"/>
          <w:lang w:eastAsia="zh-CN"/>
        </w:rPr>
        <w:t>湖北工业大学艺术设计学院</w:t>
      </w:r>
    </w:p>
    <w:p>
      <w:pPr>
        <w:pStyle w:val="2"/>
        <w:widowControl/>
        <w:spacing w:beforeAutospacing="0" w:afterAutospacing="0" w:line="480" w:lineRule="auto"/>
        <w:jc w:val="right"/>
        <w:rPr>
          <w:rFonts w:hint="eastAsia" w:ascii="宋体" w:hAnsi="宋体" w:eastAsia="宋体" w:cs="宋体"/>
          <w:bCs/>
          <w:color w:val="444444"/>
          <w:szCs w:val="22"/>
          <w:lang w:val="en-US" w:eastAsia="zh-CN"/>
        </w:rPr>
      </w:pPr>
      <w:r>
        <w:rPr>
          <w:rFonts w:hint="eastAsia" w:ascii="宋体" w:hAnsi="宋体" w:eastAsia="宋体" w:cs="宋体"/>
          <w:bCs/>
          <w:color w:val="444444"/>
          <w:szCs w:val="22"/>
          <w:lang w:val="en-US" w:eastAsia="zh-CN"/>
        </w:rPr>
        <w:t>2018年5月2日</w:t>
      </w:r>
    </w:p>
    <w:p>
      <w:pPr>
        <w:spacing w:line="480" w:lineRule="auto"/>
        <w:rPr>
          <w:rFonts w:ascii="宋体" w:hAnsi="宋体" w:eastAsia="宋体" w:cs="宋体"/>
          <w:bCs/>
          <w:sz w:val="24"/>
        </w:rPr>
      </w:pPr>
    </w:p>
    <w:p>
      <w:pPr>
        <w:spacing w:line="480" w:lineRule="auto"/>
        <w:rPr>
          <w:rFonts w:ascii="宋体" w:hAnsi="宋体" w:eastAsia="宋体" w:cs="宋体"/>
          <w:bCs/>
          <w:sz w:val="24"/>
        </w:rPr>
      </w:pPr>
    </w:p>
    <w:p>
      <w:pPr>
        <w:spacing w:line="480" w:lineRule="auto"/>
        <w:rPr>
          <w:rFonts w:ascii="宋体" w:hAnsi="宋体" w:eastAsia="宋体" w:cs="宋体"/>
          <w:bCs/>
          <w:sz w:val="24"/>
        </w:rPr>
      </w:pPr>
    </w:p>
    <w:p>
      <w:pPr>
        <w:jc w:val="center"/>
        <w:rPr>
          <w:rFonts w:ascii="宋体" w:hAnsi="宋体" w:eastAsia="宋体" w:cs="宋体"/>
          <w:bCs/>
          <w:sz w:val="28"/>
          <w:szCs w:val="28"/>
        </w:rPr>
      </w:pPr>
      <w:r>
        <w:rPr>
          <w:rFonts w:hint="eastAsia" w:ascii="宋体" w:hAnsi="宋体" w:eastAsia="宋体" w:cs="宋体"/>
          <w:bCs/>
          <w:sz w:val="28"/>
          <w:szCs w:val="28"/>
        </w:rPr>
        <w:t>国家艺术基金2018年度艺术人才培养资助项目</w:t>
      </w:r>
    </w:p>
    <w:p>
      <w:pPr>
        <w:pStyle w:val="2"/>
        <w:widowControl/>
        <w:spacing w:beforeAutospacing="0" w:afterAutospacing="0" w:line="360" w:lineRule="auto"/>
        <w:jc w:val="center"/>
        <w:rPr>
          <w:rStyle w:val="4"/>
          <w:rFonts w:ascii="宋体" w:hAnsi="宋体" w:eastAsia="宋体" w:cs="宋体"/>
          <w:b w:val="0"/>
          <w:bCs/>
          <w:color w:val="444444"/>
          <w:sz w:val="28"/>
          <w:szCs w:val="28"/>
        </w:rPr>
      </w:pPr>
      <w:r>
        <w:rPr>
          <w:rStyle w:val="4"/>
          <w:rFonts w:hint="eastAsia" w:ascii="宋体" w:hAnsi="宋体" w:eastAsia="宋体" w:cs="宋体"/>
          <w:b w:val="0"/>
          <w:bCs/>
          <w:color w:val="444444"/>
          <w:sz w:val="28"/>
          <w:szCs w:val="28"/>
        </w:rPr>
        <w:t>《</w:t>
      </w:r>
      <w:r>
        <w:rPr>
          <w:rFonts w:hint="eastAsia" w:ascii="宋体" w:hAnsi="宋体" w:eastAsia="宋体" w:cs="宋体"/>
          <w:bCs/>
          <w:sz w:val="28"/>
          <w:szCs w:val="28"/>
        </w:rPr>
        <w:t>古陶瓷修复青年人才培养</w:t>
      </w:r>
      <w:r>
        <w:rPr>
          <w:rStyle w:val="4"/>
          <w:rFonts w:hint="eastAsia" w:ascii="宋体" w:hAnsi="宋体" w:eastAsia="宋体" w:cs="宋体"/>
          <w:b w:val="0"/>
          <w:bCs/>
          <w:color w:val="444444"/>
          <w:sz w:val="28"/>
          <w:szCs w:val="28"/>
        </w:rPr>
        <w:t>》</w:t>
      </w:r>
    </w:p>
    <w:p>
      <w:pPr>
        <w:pStyle w:val="2"/>
        <w:widowControl/>
        <w:spacing w:beforeAutospacing="0" w:afterAutospacing="0" w:line="360" w:lineRule="auto"/>
        <w:jc w:val="center"/>
        <w:rPr>
          <w:rFonts w:ascii="宋体" w:hAnsi="宋体" w:eastAsia="宋体" w:cs="宋体"/>
          <w:bCs/>
          <w:sz w:val="28"/>
          <w:szCs w:val="28"/>
        </w:rPr>
      </w:pPr>
      <w:r>
        <w:rPr>
          <w:rFonts w:hint="eastAsia" w:ascii="宋体" w:hAnsi="宋体" w:eastAsia="宋体" w:cs="宋体"/>
          <w:bCs/>
          <w:sz w:val="28"/>
          <w:szCs w:val="28"/>
        </w:rPr>
        <w:t>全国招生学员报名表</w:t>
      </w:r>
    </w:p>
    <w:p>
      <w:pPr>
        <w:jc w:val="center"/>
        <w:rPr>
          <w:rFonts w:ascii="宋体" w:hAnsi="宋体" w:eastAsia="宋体" w:cs="宋体"/>
          <w:bCs/>
          <w:sz w:val="18"/>
          <w:szCs w:val="18"/>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center"/>
              <w:rPr>
                <w:rFonts w:ascii="宋体" w:hAnsi="宋体" w:eastAsia="宋体" w:cs="宋体"/>
                <w:bCs/>
                <w:sz w:val="30"/>
                <w:szCs w:val="30"/>
              </w:rPr>
            </w:pPr>
            <w:r>
              <w:rPr>
                <w:rFonts w:hint="eastAsia" w:ascii="宋体" w:hAnsi="宋体" w:eastAsia="宋体" w:cs="宋体"/>
                <w:bCs/>
                <w:sz w:val="30"/>
                <w:szCs w:val="30"/>
              </w:rPr>
              <w:t>姓  名</w:t>
            </w:r>
          </w:p>
        </w:tc>
        <w:tc>
          <w:tcPr>
            <w:tcW w:w="2130" w:type="dxa"/>
          </w:tcPr>
          <w:p>
            <w:pPr>
              <w:jc w:val="center"/>
              <w:rPr>
                <w:rFonts w:ascii="宋体" w:hAnsi="宋体" w:eastAsia="宋体" w:cs="宋体"/>
                <w:bCs/>
                <w:sz w:val="30"/>
                <w:szCs w:val="30"/>
              </w:rPr>
            </w:pPr>
          </w:p>
        </w:tc>
        <w:tc>
          <w:tcPr>
            <w:tcW w:w="2131" w:type="dxa"/>
          </w:tcPr>
          <w:p>
            <w:pPr>
              <w:jc w:val="center"/>
              <w:rPr>
                <w:rFonts w:ascii="宋体" w:hAnsi="宋体" w:eastAsia="宋体" w:cs="宋体"/>
                <w:bCs/>
                <w:sz w:val="30"/>
                <w:szCs w:val="30"/>
              </w:rPr>
            </w:pPr>
            <w:r>
              <w:rPr>
                <w:rFonts w:hint="eastAsia" w:ascii="宋体" w:hAnsi="宋体" w:eastAsia="宋体" w:cs="宋体"/>
                <w:bCs/>
                <w:sz w:val="30"/>
                <w:szCs w:val="30"/>
              </w:rPr>
              <w:t>性  别</w:t>
            </w:r>
          </w:p>
        </w:tc>
        <w:tc>
          <w:tcPr>
            <w:tcW w:w="2131" w:type="dxa"/>
          </w:tcPr>
          <w:p>
            <w:pPr>
              <w:jc w:val="center"/>
              <w:rPr>
                <w:rFonts w:ascii="宋体" w:hAnsi="宋体" w:eastAsia="宋体" w:cs="宋体"/>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center"/>
              <w:rPr>
                <w:rFonts w:ascii="宋体" w:hAnsi="宋体" w:eastAsia="宋体" w:cs="宋体"/>
                <w:bCs/>
                <w:sz w:val="30"/>
                <w:szCs w:val="30"/>
              </w:rPr>
            </w:pPr>
            <w:r>
              <w:rPr>
                <w:rFonts w:hint="eastAsia" w:ascii="宋体" w:hAnsi="宋体" w:eastAsia="宋体" w:cs="宋体"/>
                <w:bCs/>
                <w:sz w:val="30"/>
                <w:szCs w:val="30"/>
              </w:rPr>
              <w:t>年  龄</w:t>
            </w:r>
          </w:p>
        </w:tc>
        <w:tc>
          <w:tcPr>
            <w:tcW w:w="2130" w:type="dxa"/>
          </w:tcPr>
          <w:p>
            <w:pPr>
              <w:jc w:val="center"/>
              <w:rPr>
                <w:rFonts w:ascii="宋体" w:hAnsi="宋体" w:eastAsia="宋体" w:cs="宋体"/>
                <w:bCs/>
                <w:sz w:val="30"/>
                <w:szCs w:val="30"/>
              </w:rPr>
            </w:pPr>
          </w:p>
        </w:tc>
        <w:tc>
          <w:tcPr>
            <w:tcW w:w="2131" w:type="dxa"/>
          </w:tcPr>
          <w:p>
            <w:pPr>
              <w:jc w:val="center"/>
              <w:rPr>
                <w:rFonts w:ascii="宋体" w:hAnsi="宋体" w:eastAsia="宋体" w:cs="宋体"/>
                <w:bCs/>
                <w:sz w:val="30"/>
                <w:szCs w:val="30"/>
              </w:rPr>
            </w:pPr>
            <w:r>
              <w:rPr>
                <w:rFonts w:hint="eastAsia" w:ascii="宋体" w:hAnsi="宋体" w:eastAsia="宋体" w:cs="宋体"/>
                <w:bCs/>
                <w:sz w:val="30"/>
                <w:szCs w:val="30"/>
              </w:rPr>
              <w:t>单  位</w:t>
            </w:r>
          </w:p>
        </w:tc>
        <w:tc>
          <w:tcPr>
            <w:tcW w:w="2131" w:type="dxa"/>
          </w:tcPr>
          <w:p>
            <w:pPr>
              <w:jc w:val="center"/>
              <w:rPr>
                <w:rFonts w:ascii="宋体" w:hAnsi="宋体" w:eastAsia="宋体" w:cs="宋体"/>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center"/>
              <w:rPr>
                <w:rFonts w:ascii="宋体" w:hAnsi="宋体" w:eastAsia="宋体" w:cs="宋体"/>
                <w:bCs/>
                <w:sz w:val="30"/>
                <w:szCs w:val="30"/>
              </w:rPr>
            </w:pPr>
            <w:r>
              <w:rPr>
                <w:rFonts w:hint="eastAsia" w:ascii="宋体" w:hAnsi="宋体" w:eastAsia="宋体" w:cs="宋体"/>
                <w:bCs/>
                <w:sz w:val="30"/>
                <w:szCs w:val="30"/>
              </w:rPr>
              <w:t>联系电话</w:t>
            </w:r>
          </w:p>
        </w:tc>
        <w:tc>
          <w:tcPr>
            <w:tcW w:w="2130" w:type="dxa"/>
          </w:tcPr>
          <w:p>
            <w:pPr>
              <w:jc w:val="center"/>
              <w:rPr>
                <w:rFonts w:ascii="宋体" w:hAnsi="宋体" w:eastAsia="宋体" w:cs="宋体"/>
                <w:bCs/>
                <w:sz w:val="30"/>
                <w:szCs w:val="30"/>
              </w:rPr>
            </w:pPr>
          </w:p>
        </w:tc>
        <w:tc>
          <w:tcPr>
            <w:tcW w:w="2131" w:type="dxa"/>
          </w:tcPr>
          <w:p>
            <w:pPr>
              <w:jc w:val="center"/>
              <w:rPr>
                <w:rFonts w:ascii="宋体" w:hAnsi="宋体" w:eastAsia="宋体" w:cs="宋体"/>
                <w:bCs/>
                <w:sz w:val="30"/>
                <w:szCs w:val="30"/>
              </w:rPr>
            </w:pPr>
            <w:r>
              <w:rPr>
                <w:rFonts w:hint="eastAsia" w:ascii="宋体" w:hAnsi="宋体" w:eastAsia="宋体" w:cs="宋体"/>
                <w:bCs/>
                <w:sz w:val="30"/>
                <w:szCs w:val="30"/>
              </w:rPr>
              <w:t>个人邮箱</w:t>
            </w:r>
          </w:p>
        </w:tc>
        <w:tc>
          <w:tcPr>
            <w:tcW w:w="2131" w:type="dxa"/>
          </w:tcPr>
          <w:p>
            <w:pPr>
              <w:jc w:val="center"/>
              <w:rPr>
                <w:rFonts w:ascii="宋体" w:hAnsi="宋体" w:eastAsia="宋体" w:cs="宋体"/>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9" w:hRule="atLeast"/>
        </w:trPr>
        <w:tc>
          <w:tcPr>
            <w:tcW w:w="2130" w:type="dxa"/>
          </w:tcPr>
          <w:p>
            <w:pPr>
              <w:jc w:val="center"/>
              <w:rPr>
                <w:rFonts w:ascii="宋体" w:hAnsi="宋体" w:eastAsia="宋体" w:cs="宋体"/>
                <w:bCs/>
                <w:sz w:val="30"/>
                <w:szCs w:val="30"/>
              </w:rPr>
            </w:pPr>
          </w:p>
          <w:p>
            <w:pPr>
              <w:jc w:val="center"/>
              <w:rPr>
                <w:rFonts w:ascii="宋体" w:hAnsi="宋体" w:eastAsia="宋体" w:cs="宋体"/>
                <w:bCs/>
                <w:sz w:val="30"/>
                <w:szCs w:val="30"/>
              </w:rPr>
            </w:pPr>
          </w:p>
          <w:p>
            <w:pPr>
              <w:jc w:val="center"/>
              <w:rPr>
                <w:rFonts w:ascii="宋体" w:hAnsi="宋体" w:eastAsia="宋体" w:cs="宋体"/>
                <w:bCs/>
                <w:sz w:val="30"/>
                <w:szCs w:val="30"/>
              </w:rPr>
            </w:pPr>
          </w:p>
          <w:p>
            <w:pPr>
              <w:jc w:val="center"/>
              <w:rPr>
                <w:rFonts w:ascii="宋体" w:hAnsi="宋体" w:eastAsia="宋体" w:cs="宋体"/>
                <w:bCs/>
                <w:sz w:val="30"/>
                <w:szCs w:val="30"/>
              </w:rPr>
            </w:pPr>
          </w:p>
          <w:p>
            <w:pPr>
              <w:jc w:val="center"/>
              <w:rPr>
                <w:rFonts w:ascii="宋体" w:hAnsi="宋体" w:eastAsia="宋体" w:cs="宋体"/>
                <w:bCs/>
                <w:sz w:val="30"/>
                <w:szCs w:val="30"/>
              </w:rPr>
            </w:pPr>
          </w:p>
          <w:p>
            <w:pPr>
              <w:jc w:val="center"/>
              <w:rPr>
                <w:rFonts w:ascii="宋体" w:hAnsi="宋体" w:eastAsia="宋体" w:cs="宋体"/>
                <w:bCs/>
                <w:sz w:val="30"/>
                <w:szCs w:val="30"/>
              </w:rPr>
            </w:pPr>
            <w:r>
              <w:rPr>
                <w:rFonts w:hint="eastAsia" w:ascii="宋体" w:hAnsi="宋体" w:eastAsia="宋体" w:cs="宋体"/>
                <w:bCs/>
                <w:sz w:val="30"/>
                <w:szCs w:val="30"/>
              </w:rPr>
              <w:t>个</w:t>
            </w:r>
          </w:p>
          <w:p>
            <w:pPr>
              <w:jc w:val="center"/>
              <w:rPr>
                <w:rFonts w:ascii="宋体" w:hAnsi="宋体" w:eastAsia="宋体" w:cs="宋体"/>
                <w:bCs/>
                <w:sz w:val="30"/>
                <w:szCs w:val="30"/>
              </w:rPr>
            </w:pPr>
            <w:r>
              <w:rPr>
                <w:rFonts w:hint="eastAsia" w:ascii="宋体" w:hAnsi="宋体" w:eastAsia="宋体" w:cs="宋体"/>
                <w:bCs/>
                <w:sz w:val="30"/>
                <w:szCs w:val="30"/>
              </w:rPr>
              <w:t>人</w:t>
            </w:r>
          </w:p>
          <w:p>
            <w:pPr>
              <w:jc w:val="center"/>
              <w:rPr>
                <w:rFonts w:ascii="宋体" w:hAnsi="宋体" w:eastAsia="宋体" w:cs="宋体"/>
                <w:bCs/>
                <w:sz w:val="30"/>
                <w:szCs w:val="30"/>
              </w:rPr>
            </w:pPr>
            <w:r>
              <w:rPr>
                <w:rFonts w:hint="eastAsia" w:ascii="宋体" w:hAnsi="宋体" w:eastAsia="宋体" w:cs="宋体"/>
                <w:bCs/>
                <w:sz w:val="30"/>
                <w:szCs w:val="30"/>
              </w:rPr>
              <w:t>简</w:t>
            </w:r>
          </w:p>
          <w:p>
            <w:pPr>
              <w:jc w:val="center"/>
              <w:rPr>
                <w:rFonts w:ascii="宋体" w:hAnsi="宋体" w:eastAsia="宋体" w:cs="宋体"/>
                <w:bCs/>
                <w:sz w:val="30"/>
                <w:szCs w:val="30"/>
              </w:rPr>
            </w:pPr>
            <w:r>
              <w:rPr>
                <w:rFonts w:hint="eastAsia" w:ascii="宋体" w:hAnsi="宋体" w:eastAsia="宋体" w:cs="宋体"/>
                <w:bCs/>
                <w:sz w:val="30"/>
                <w:szCs w:val="30"/>
              </w:rPr>
              <w:t>历</w:t>
            </w:r>
          </w:p>
        </w:tc>
        <w:tc>
          <w:tcPr>
            <w:tcW w:w="6392" w:type="dxa"/>
            <w:gridSpan w:val="3"/>
          </w:tcPr>
          <w:p>
            <w:pPr>
              <w:jc w:val="center"/>
              <w:rPr>
                <w:rFonts w:ascii="宋体" w:hAnsi="宋体" w:eastAsia="宋体" w:cs="宋体"/>
                <w:bCs/>
                <w:sz w:val="30"/>
                <w:szCs w:val="30"/>
              </w:rPr>
            </w:pPr>
          </w:p>
          <w:p>
            <w:pPr>
              <w:jc w:val="center"/>
              <w:rPr>
                <w:rFonts w:ascii="宋体" w:hAnsi="宋体" w:eastAsia="宋体" w:cs="宋体"/>
                <w:bCs/>
                <w:sz w:val="30"/>
                <w:szCs w:val="30"/>
              </w:rPr>
            </w:pPr>
          </w:p>
          <w:p>
            <w:pPr>
              <w:jc w:val="center"/>
              <w:rPr>
                <w:rFonts w:ascii="宋体" w:hAnsi="宋体" w:eastAsia="宋体" w:cs="宋体"/>
                <w:bCs/>
                <w:sz w:val="30"/>
                <w:szCs w:val="30"/>
              </w:rPr>
            </w:pPr>
          </w:p>
          <w:p>
            <w:pPr>
              <w:jc w:val="center"/>
              <w:rPr>
                <w:rFonts w:ascii="宋体" w:hAnsi="宋体" w:eastAsia="宋体" w:cs="宋体"/>
                <w:bCs/>
                <w:sz w:val="30"/>
                <w:szCs w:val="30"/>
              </w:rPr>
            </w:pPr>
          </w:p>
          <w:p>
            <w:pPr>
              <w:jc w:val="center"/>
              <w:rPr>
                <w:rFonts w:ascii="宋体" w:hAnsi="宋体" w:eastAsia="宋体" w:cs="宋体"/>
                <w:bCs/>
                <w:sz w:val="30"/>
                <w:szCs w:val="30"/>
              </w:rPr>
            </w:pPr>
          </w:p>
          <w:p>
            <w:pPr>
              <w:jc w:val="center"/>
              <w:rPr>
                <w:rFonts w:ascii="宋体" w:hAnsi="宋体" w:eastAsia="宋体" w:cs="宋体"/>
                <w:bCs/>
                <w:sz w:val="30"/>
                <w:szCs w:val="30"/>
              </w:rPr>
            </w:pPr>
          </w:p>
          <w:p>
            <w:pPr>
              <w:jc w:val="center"/>
              <w:rPr>
                <w:rFonts w:ascii="宋体" w:hAnsi="宋体" w:eastAsia="宋体" w:cs="宋体"/>
                <w:bCs/>
                <w:sz w:val="30"/>
                <w:szCs w:val="30"/>
              </w:rPr>
            </w:pPr>
          </w:p>
          <w:p>
            <w:pPr>
              <w:jc w:val="center"/>
              <w:rPr>
                <w:rFonts w:ascii="宋体" w:hAnsi="宋体" w:eastAsia="宋体" w:cs="宋体"/>
                <w:bCs/>
                <w:sz w:val="30"/>
                <w:szCs w:val="30"/>
              </w:rPr>
            </w:pPr>
          </w:p>
          <w:p>
            <w:pPr>
              <w:jc w:val="center"/>
              <w:rPr>
                <w:rFonts w:ascii="宋体" w:hAnsi="宋体" w:eastAsia="宋体" w:cs="宋体"/>
                <w:bCs/>
                <w:sz w:val="30"/>
                <w:szCs w:val="30"/>
              </w:rPr>
            </w:pPr>
          </w:p>
          <w:p>
            <w:pPr>
              <w:jc w:val="center"/>
              <w:rPr>
                <w:rFonts w:ascii="宋体" w:hAnsi="宋体" w:eastAsia="宋体" w:cs="宋体"/>
                <w:bCs/>
                <w:sz w:val="30"/>
                <w:szCs w:val="30"/>
              </w:rPr>
            </w:pPr>
          </w:p>
          <w:p>
            <w:pPr>
              <w:jc w:val="center"/>
              <w:rPr>
                <w:rFonts w:ascii="宋体" w:hAnsi="宋体" w:eastAsia="宋体" w:cs="宋体"/>
                <w:bCs/>
                <w:sz w:val="30"/>
                <w:szCs w:val="30"/>
              </w:rPr>
            </w:pPr>
          </w:p>
          <w:p>
            <w:pPr>
              <w:rPr>
                <w:rFonts w:ascii="宋体" w:hAnsi="宋体" w:eastAsia="宋体" w:cs="宋体"/>
                <w:bCs/>
                <w:sz w:val="30"/>
                <w:szCs w:val="30"/>
              </w:rPr>
            </w:pPr>
          </w:p>
        </w:tc>
      </w:tr>
    </w:tbl>
    <w:p>
      <w:pPr>
        <w:pStyle w:val="2"/>
        <w:shd w:val="clear" w:color="auto" w:fill="FFFFFF"/>
        <w:spacing w:beforeAutospacing="0" w:afterAutospacing="0" w:line="439" w:lineRule="atLeast"/>
        <w:rPr>
          <w:rFonts w:ascii="宋体" w:hAnsi="宋体" w:eastAsia="宋体" w:cs="宋体"/>
          <w:bCs/>
          <w:color w:val="000000" w:themeColor="text1"/>
          <w:sz w:val="28"/>
          <w:szCs w:val="28"/>
          <w14:textFill>
            <w14:solidFill>
              <w14:schemeClr w14:val="tx1"/>
            </w14:solidFill>
          </w14:textFill>
        </w:rPr>
      </w:pPr>
    </w:p>
    <w:p>
      <w:pPr>
        <w:pStyle w:val="2"/>
        <w:widowControl/>
        <w:spacing w:beforeAutospacing="0" w:afterAutospacing="0" w:line="360" w:lineRule="auto"/>
        <w:rPr>
          <w:rFonts w:ascii="宋体" w:hAnsi="宋体" w:eastAsia="宋体" w:cs="宋体"/>
          <w:bCs/>
        </w:rPr>
      </w:pPr>
      <w:r>
        <w:fldChar w:fldCharType="begin"/>
      </w:r>
      <w:r>
        <w:instrText xml:space="preserve"> HYPERLINK "mailto:请将以上报名表电子版发送至787747092@qq.com" </w:instrText>
      </w:r>
      <w:r>
        <w:fldChar w:fldCharType="separate"/>
      </w:r>
      <w:r>
        <w:rPr>
          <w:rStyle w:val="5"/>
          <w:rFonts w:hint="eastAsia" w:ascii="宋体" w:hAnsi="宋体" w:eastAsia="宋体" w:cs="宋体"/>
          <w:bCs/>
          <w:color w:val="000000" w:themeColor="text1"/>
          <w:sz w:val="28"/>
          <w:szCs w:val="28"/>
          <w:u w:val="none"/>
          <w14:textFill>
            <w14:solidFill>
              <w14:schemeClr w14:val="tx1"/>
            </w14:solidFill>
          </w14:textFill>
        </w:rPr>
        <w:t>请将以上报名表电子版发送至</w:t>
      </w:r>
      <w:r>
        <w:rPr>
          <w:rFonts w:hint="eastAsia" w:ascii="宋体" w:hAnsi="宋体" w:eastAsia="宋体" w:cs="宋体"/>
          <w:bCs/>
          <w:color w:val="444444"/>
        </w:rPr>
        <w:t>153991477@qq.com</w:t>
      </w:r>
      <w:r>
        <w:rPr>
          <w:rFonts w:hint="eastAsia" w:ascii="宋体" w:hAnsi="宋体" w:eastAsia="宋体" w:cs="宋体"/>
          <w:bCs/>
          <w:color w:val="444444"/>
        </w:rPr>
        <w:fldChar w:fldCharType="end"/>
      </w:r>
      <w:r>
        <w:rPr>
          <w:rFonts w:hint="eastAsia" w:ascii="宋体" w:hAnsi="宋体" w:eastAsia="宋体" w:cs="宋体"/>
          <w:bCs/>
          <w:color w:val="000000" w:themeColor="text1"/>
          <w:sz w:val="28"/>
          <w:szCs w:val="28"/>
          <w14:textFill>
            <w14:solidFill>
              <w14:schemeClr w14:val="tx1"/>
            </w14:solidFill>
          </w14:textFill>
        </w:rPr>
        <w:t>。</w:t>
      </w:r>
    </w:p>
    <w:p>
      <w:pPr>
        <w:spacing w:line="360" w:lineRule="auto"/>
        <w:rPr>
          <w:rFonts w:ascii="宋体" w:hAnsi="宋体" w:eastAsia="宋体" w:cs="宋体"/>
          <w:bCs/>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930031"/>
    <w:rsid w:val="00344B33"/>
    <w:rsid w:val="007F3273"/>
    <w:rsid w:val="08F94D81"/>
    <w:rsid w:val="0D041566"/>
    <w:rsid w:val="0E233CC4"/>
    <w:rsid w:val="1D4A6CBF"/>
    <w:rsid w:val="22770768"/>
    <w:rsid w:val="22DB69D0"/>
    <w:rsid w:val="23FC04C4"/>
    <w:rsid w:val="26277A04"/>
    <w:rsid w:val="2F3936C7"/>
    <w:rsid w:val="3092456C"/>
    <w:rsid w:val="37BC7913"/>
    <w:rsid w:val="3F35493C"/>
    <w:rsid w:val="40160D85"/>
    <w:rsid w:val="40212D4C"/>
    <w:rsid w:val="48517E52"/>
    <w:rsid w:val="48EA48E9"/>
    <w:rsid w:val="4B3632E8"/>
    <w:rsid w:val="4C930031"/>
    <w:rsid w:val="532B2D93"/>
    <w:rsid w:val="53E618AC"/>
    <w:rsid w:val="5A6A53C4"/>
    <w:rsid w:val="5AE5695D"/>
    <w:rsid w:val="62CA1177"/>
    <w:rsid w:val="68DC1430"/>
    <w:rsid w:val="6A625813"/>
    <w:rsid w:val="6FBB5D5E"/>
    <w:rsid w:val="738D3A0D"/>
    <w:rsid w:val="78EB0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423</Words>
  <Characters>2417</Characters>
  <Lines>20</Lines>
  <Paragraphs>5</Paragraphs>
  <ScaleCrop>false</ScaleCrop>
  <LinksUpToDate>false</LinksUpToDate>
  <CharactersWithSpaces>2835</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2018-04-02T02:57:00Z</dcterms:created>
  <dc:creator>HP</dc:creator>
  <cp:lastModifiedBy>HP</cp:lastModifiedBy>
  <cp:lastPrinted>2018-05-02T03:49:00Z</cp:lastPrinted>
  <dcterms:modified xsi:type="dcterms:W3CDTF">2018-05-02T03:59:21Z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